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731E" w14:textId="77777777" w:rsidR="00483A65" w:rsidRPr="00E976D2" w:rsidRDefault="00483A65" w:rsidP="005704F0">
      <w:pPr>
        <w:spacing w:line="240" w:lineRule="atLeast"/>
        <w:jc w:val="both"/>
        <w:rPr>
          <w:lang w:eastAsia="zh-CN"/>
        </w:rPr>
      </w:pPr>
    </w:p>
    <w:p w14:paraId="13FE0C8F" w14:textId="77777777" w:rsidR="00483A65" w:rsidRPr="00E976D2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14348871" w14:textId="77777777" w:rsidR="00483A65" w:rsidRPr="00E976D2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3E631D42" w14:textId="77777777" w:rsidR="00483A65" w:rsidRPr="00E976D2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7B664E61" w14:textId="77777777" w:rsidR="00483A65" w:rsidRPr="00E976D2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1ED9E48A" w14:textId="77777777" w:rsidR="00483A65" w:rsidRPr="00E976D2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28213B01" w14:textId="77777777" w:rsidR="00483A65" w:rsidRPr="00E976D2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1DE16A09" w14:textId="77777777" w:rsidR="00483A65" w:rsidRPr="00E976D2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6BAD987C" w14:textId="77777777" w:rsidR="00483A65" w:rsidRPr="00E976D2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7DBFB63E" w14:textId="77777777" w:rsidR="00483A65" w:rsidRPr="00E976D2" w:rsidRDefault="00483A65" w:rsidP="005704F0">
      <w:pPr>
        <w:pStyle w:val="0Textedebase"/>
        <w:spacing w:after="180"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15CBF732" w14:textId="3D0E6621" w:rsidR="00CB4896" w:rsidRPr="00CB4896" w:rsidRDefault="00CE179A" w:rsidP="005704F0">
      <w:pPr>
        <w:pStyle w:val="0Textedebase"/>
        <w:spacing w:after="180" w:line="240" w:lineRule="atLeast"/>
        <w:ind w:left="1418" w:hanging="1418"/>
        <w:rPr>
          <w:rFonts w:cs="Arial"/>
          <w:b/>
          <w:sz w:val="56"/>
          <w:szCs w:val="56"/>
          <w:lang w:val="en-US"/>
        </w:rPr>
      </w:pPr>
      <w:r w:rsidRPr="00CE179A">
        <w:rPr>
          <w:rFonts w:cs="Arial"/>
          <w:b/>
          <w:sz w:val="56"/>
          <w:szCs w:val="56"/>
          <w:lang w:val="en-US"/>
        </w:rPr>
        <w:t>EDI data feed architecture</w:t>
      </w:r>
    </w:p>
    <w:p w14:paraId="5A84EF78" w14:textId="77777777" w:rsidR="00483A65" w:rsidRPr="003D2AAA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14D20D2F" w14:textId="6293A381" w:rsidR="00483A65" w:rsidRPr="003D2AAA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7F9CA72A" w14:textId="68FF547F" w:rsidR="00483A65" w:rsidRPr="003D2AAA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37C605E5" w14:textId="2AC85B13" w:rsidR="00483A65" w:rsidRPr="003D2AAA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18B31300" w14:textId="77777777" w:rsidR="00483A65" w:rsidRPr="003D2AAA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28ECAA23" w14:textId="77777777" w:rsidR="00483A65" w:rsidRPr="003D2AAA" w:rsidRDefault="00483A65" w:rsidP="005704F0">
      <w:pPr>
        <w:pStyle w:val="0Textedebase"/>
        <w:spacing w:line="240" w:lineRule="atLeast"/>
        <w:ind w:left="1418" w:hanging="1418"/>
        <w:rPr>
          <w:rFonts w:cs="Arial"/>
          <w:sz w:val="24"/>
          <w:szCs w:val="24"/>
          <w:lang w:eastAsia="zh-CN"/>
        </w:rPr>
      </w:pPr>
    </w:p>
    <w:p w14:paraId="3689C11E" w14:textId="7AA8B6F7" w:rsidR="00A46CC3" w:rsidRDefault="00BA00AC" w:rsidP="005704F0">
      <w:pPr>
        <w:spacing w:line="240" w:lineRule="atLeast"/>
        <w:jc w:val="both"/>
        <w:rPr>
          <w:rFonts w:cs="Arial"/>
        </w:rPr>
      </w:pPr>
      <w:r w:rsidRPr="003D2AAA">
        <w:rPr>
          <w:rFonts w:cs="Arial"/>
          <w:sz w:val="32"/>
          <w:szCs w:val="32"/>
        </w:rPr>
        <w:br w:type="page"/>
      </w:r>
    </w:p>
    <w:p w14:paraId="50506578" w14:textId="77777777" w:rsidR="00454D5F" w:rsidRPr="003D2AAA" w:rsidRDefault="00454D5F" w:rsidP="005704F0">
      <w:pPr>
        <w:spacing w:line="240" w:lineRule="atLeast"/>
        <w:jc w:val="both"/>
      </w:pPr>
      <w:bookmarkStart w:id="0" w:name="_Toc196465128"/>
      <w:bookmarkStart w:id="1" w:name="_Toc196465881"/>
      <w:bookmarkStart w:id="2" w:name="_Toc196480927"/>
      <w:bookmarkStart w:id="3" w:name="_Toc196481029"/>
      <w:bookmarkStart w:id="4" w:name="_Toc196481357"/>
      <w:bookmarkStart w:id="5" w:name="_Toc196481488"/>
    </w:p>
    <w:bookmarkEnd w:id="0"/>
    <w:bookmarkEnd w:id="1"/>
    <w:bookmarkEnd w:id="2"/>
    <w:bookmarkEnd w:id="3"/>
    <w:bookmarkEnd w:id="4"/>
    <w:bookmarkEnd w:id="5"/>
    <w:p w14:paraId="76CF1F10" w14:textId="4A75878D" w:rsidR="00DC544E" w:rsidRPr="003D2AAA" w:rsidRDefault="00CA35D7" w:rsidP="005704F0">
      <w:pPr>
        <w:pStyle w:val="Heading1"/>
      </w:pPr>
      <w:r>
        <w:t>Introduction</w:t>
      </w:r>
    </w:p>
    <w:p w14:paraId="02E79636" w14:textId="013AAB18" w:rsidR="00DC544E" w:rsidRDefault="00DC544E" w:rsidP="005704F0">
      <w:pPr>
        <w:spacing w:line="240" w:lineRule="atLeast"/>
        <w:jc w:val="both"/>
        <w:rPr>
          <w:rFonts w:cs="Arial"/>
        </w:rPr>
      </w:pPr>
    </w:p>
    <w:p w14:paraId="42C2602E" w14:textId="46B94195" w:rsidR="00CA35D7" w:rsidRDefault="00CA35D7" w:rsidP="005704F0">
      <w:pPr>
        <w:spacing w:line="240" w:lineRule="atLeast"/>
        <w:jc w:val="both"/>
        <w:rPr>
          <w:rFonts w:cs="Arial"/>
        </w:rPr>
      </w:pPr>
      <w:r>
        <w:rPr>
          <w:rFonts w:cs="Arial"/>
        </w:rPr>
        <w:t>This document provides high level technical information on how EDI data will be fed into GRS.</w:t>
      </w:r>
    </w:p>
    <w:p w14:paraId="79A58E72" w14:textId="05BD8B62" w:rsidR="00CA35D7" w:rsidRDefault="00CA35D7" w:rsidP="005704F0">
      <w:pPr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EDI data is all the data exchanged among </w:t>
      </w:r>
      <w:r w:rsidR="00B91A05">
        <w:rPr>
          <w:rFonts w:cs="Arial"/>
        </w:rPr>
        <w:t>DO</w:t>
      </w:r>
      <w:r>
        <w:rPr>
          <w:rFonts w:cs="Arial"/>
        </w:rPr>
        <w:t>s in EDI messages.</w:t>
      </w:r>
    </w:p>
    <w:p w14:paraId="4BA3C6F1" w14:textId="6513ECA8" w:rsidR="00CA35D7" w:rsidRDefault="00CA35D7" w:rsidP="005704F0">
      <w:pPr>
        <w:spacing w:line="240" w:lineRule="atLeast"/>
        <w:jc w:val="both"/>
        <w:rPr>
          <w:rFonts w:cs="Arial"/>
        </w:rPr>
      </w:pPr>
    </w:p>
    <w:p w14:paraId="58F9B66D" w14:textId="23AF8937" w:rsidR="00CA35D7" w:rsidRDefault="00CA35D7" w:rsidP="005704F0">
      <w:pPr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There are multiple types of EDI messages, </w:t>
      </w:r>
      <w:r w:rsidR="004076AD">
        <w:rPr>
          <w:rFonts w:cs="Arial"/>
        </w:rPr>
        <w:t xml:space="preserve">with </w:t>
      </w:r>
      <w:r>
        <w:rPr>
          <w:rFonts w:cs="Arial"/>
        </w:rPr>
        <w:t>each defined in a UPU messaging standard.</w:t>
      </w:r>
      <w:r w:rsidR="004076AD">
        <w:rPr>
          <w:rFonts w:cs="Arial"/>
        </w:rPr>
        <w:t xml:space="preserve"> Today, there are 10 different message types actively exchanged. Each message has a different structure. The message with the highest number of data elements is PREDES, with 97 data elements.</w:t>
      </w:r>
    </w:p>
    <w:p w14:paraId="21818AF0" w14:textId="77777777" w:rsidR="00CE179A" w:rsidRDefault="00CE179A" w:rsidP="005704F0">
      <w:pPr>
        <w:spacing w:line="240" w:lineRule="atLeast"/>
        <w:jc w:val="both"/>
        <w:rPr>
          <w:rFonts w:cs="Arial"/>
        </w:rPr>
      </w:pPr>
    </w:p>
    <w:p w14:paraId="486AD275" w14:textId="0832D77D" w:rsidR="00CA35D7" w:rsidRPr="00CB4896" w:rsidRDefault="00CA35D7" w:rsidP="005704F0">
      <w:pPr>
        <w:spacing w:line="240" w:lineRule="atLeast"/>
        <w:jc w:val="both"/>
        <w:rPr>
          <w:rFonts w:cs="Arial"/>
        </w:rPr>
      </w:pPr>
      <w:r>
        <w:rPr>
          <w:rFonts w:cs="Arial"/>
        </w:rPr>
        <w:t>There are also different messaging technologies in place (EDIFACT or XML), depending on the message.</w:t>
      </w:r>
    </w:p>
    <w:p w14:paraId="14373489" w14:textId="3C0DCEEF" w:rsidR="00CA35D7" w:rsidRDefault="004076AD" w:rsidP="005704F0">
      <w:pPr>
        <w:spacing w:line="240" w:lineRule="atLeast"/>
        <w:jc w:val="both"/>
      </w:pPr>
      <w:r>
        <w:t>Because of all this, reading directly the EDI messages is not trivial.</w:t>
      </w:r>
    </w:p>
    <w:p w14:paraId="4B9AFB40" w14:textId="77777777" w:rsidR="004076AD" w:rsidRDefault="004076AD" w:rsidP="005704F0">
      <w:pPr>
        <w:spacing w:line="240" w:lineRule="atLeast"/>
        <w:jc w:val="both"/>
      </w:pPr>
    </w:p>
    <w:p w14:paraId="04993046" w14:textId="77777777" w:rsidR="00CA35D7" w:rsidRDefault="00CA35D7" w:rsidP="005704F0">
      <w:pPr>
        <w:spacing w:line="240" w:lineRule="atLeast"/>
        <w:jc w:val="both"/>
      </w:pPr>
      <w:r>
        <w:t>The UPU receives a copy of EDI messages, in their “raw” format. The data is already injected in a global data lake, based on the Hadoop technology.</w:t>
      </w:r>
    </w:p>
    <w:p w14:paraId="46BD32F8" w14:textId="77777777" w:rsidR="004076AD" w:rsidRDefault="004076AD" w:rsidP="005704F0">
      <w:pPr>
        <w:spacing w:line="240" w:lineRule="atLeast"/>
        <w:jc w:val="both"/>
      </w:pPr>
    </w:p>
    <w:p w14:paraId="1947063D" w14:textId="0BC800F3" w:rsidR="004076AD" w:rsidRDefault="004076AD" w:rsidP="005704F0">
      <w:pPr>
        <w:spacing w:line="240" w:lineRule="atLeast"/>
        <w:jc w:val="both"/>
      </w:pPr>
      <w:r>
        <w:t>Depending on what modules are provided in GRS, two data fee</w:t>
      </w:r>
      <w:r w:rsidR="00CF4013">
        <w:t>d</w:t>
      </w:r>
      <w:r>
        <w:t xml:space="preserve"> architectures are proposed:</w:t>
      </w:r>
    </w:p>
    <w:p w14:paraId="49547FFF" w14:textId="2F7052CA" w:rsidR="004076AD" w:rsidRDefault="00CF4013" w:rsidP="005704F0">
      <w:pPr>
        <w:pStyle w:val="ListParagraph"/>
        <w:spacing w:line="240" w:lineRule="atLeast"/>
        <w:jc w:val="both"/>
      </w:pPr>
      <w:r>
        <w:t>Data feed 1: c</w:t>
      </w:r>
      <w:r w:rsidR="004076AD">
        <w:t>opy prepared data from the UPU data lake;</w:t>
      </w:r>
    </w:p>
    <w:p w14:paraId="19A1210F" w14:textId="3C4C2CC8" w:rsidR="004076AD" w:rsidRDefault="00CF4013" w:rsidP="005704F0">
      <w:pPr>
        <w:pStyle w:val="ListParagraph"/>
        <w:spacing w:line="240" w:lineRule="atLeast"/>
        <w:jc w:val="both"/>
      </w:pPr>
      <w:r>
        <w:t>Data feed 2: c</w:t>
      </w:r>
      <w:r w:rsidR="004076AD">
        <w:t xml:space="preserve">opy “raw” </w:t>
      </w:r>
      <w:r w:rsidR="008461F1">
        <w:t xml:space="preserve">EDI </w:t>
      </w:r>
      <w:r w:rsidR="004076AD">
        <w:t>messages</w:t>
      </w:r>
    </w:p>
    <w:p w14:paraId="6DF989C9" w14:textId="77777777" w:rsidR="004076AD" w:rsidRDefault="004076AD" w:rsidP="005704F0">
      <w:pPr>
        <w:spacing w:line="240" w:lineRule="atLeast"/>
        <w:jc w:val="both"/>
      </w:pPr>
    </w:p>
    <w:p w14:paraId="6567512B" w14:textId="295CE85F" w:rsidR="00CF4013" w:rsidRDefault="00CE179A" w:rsidP="005704F0">
      <w:pPr>
        <w:spacing w:line="240" w:lineRule="atLeast"/>
        <w:jc w:val="both"/>
      </w:pPr>
      <w:r>
        <w:t>For</w:t>
      </w:r>
      <w:r w:rsidR="004076AD">
        <w:t xml:space="preserve"> </w:t>
      </w:r>
      <w:r>
        <w:t>C</w:t>
      </w:r>
      <w:r w:rsidR="004076AD">
        <w:t xml:space="preserve">ompliance </w:t>
      </w:r>
      <w:r>
        <w:t xml:space="preserve">measurement </w:t>
      </w:r>
      <w:r w:rsidR="004076AD">
        <w:t xml:space="preserve">module </w:t>
      </w:r>
      <w:r>
        <w:t>to be re-developed</w:t>
      </w:r>
      <w:r w:rsidR="004076AD">
        <w:t xml:space="preserve"> in GRS</w:t>
      </w:r>
      <w:r>
        <w:t>,</w:t>
      </w:r>
      <w:r w:rsidR="004076AD">
        <w:t xml:space="preserve"> </w:t>
      </w:r>
      <w:r>
        <w:t>D</w:t>
      </w:r>
      <w:r w:rsidR="00CF4013">
        <w:t xml:space="preserve">ata feed </w:t>
      </w:r>
      <w:r>
        <w:t>2</w:t>
      </w:r>
      <w:r w:rsidR="00CF4013">
        <w:t xml:space="preserve"> </w:t>
      </w:r>
      <w:r>
        <w:t>is required to b</w:t>
      </w:r>
      <w:r w:rsidR="00CF4013">
        <w:t>e put in place</w:t>
      </w:r>
      <w:r>
        <w:t>, otherwise Data feed 1 is sufficient</w:t>
      </w:r>
      <w:r w:rsidR="00CF4013">
        <w:t>.</w:t>
      </w:r>
    </w:p>
    <w:p w14:paraId="2263F4E3" w14:textId="77777777" w:rsidR="00CE179A" w:rsidRDefault="00CE179A" w:rsidP="005704F0">
      <w:pPr>
        <w:spacing w:line="240" w:lineRule="atLeast"/>
        <w:jc w:val="both"/>
      </w:pPr>
    </w:p>
    <w:p w14:paraId="08E0819D" w14:textId="00632352" w:rsidR="00CF4013" w:rsidRDefault="00CF4013" w:rsidP="005704F0">
      <w:pPr>
        <w:spacing w:line="240" w:lineRule="atLeast"/>
        <w:jc w:val="both"/>
      </w:pPr>
      <w:r>
        <w:t xml:space="preserve">When </w:t>
      </w:r>
      <w:r w:rsidR="00CE179A">
        <w:t xml:space="preserve">Data feed 2 </w:t>
      </w:r>
      <w:r>
        <w:t xml:space="preserve">is in place, data feed 1 is not needed anymore: the mechanism </w:t>
      </w:r>
      <w:proofErr w:type="spellStart"/>
      <w:r>
        <w:t>analyzing</w:t>
      </w:r>
      <w:proofErr w:type="spellEnd"/>
      <w:r>
        <w:t xml:space="preserve"> data in the EDI messages will be in GRS; this mechanism can also extract and store the data needed for GRS mail related calculations.</w:t>
      </w:r>
    </w:p>
    <w:p w14:paraId="515EAC1E" w14:textId="77777777" w:rsidR="00CF4013" w:rsidRDefault="00CF4013" w:rsidP="005704F0">
      <w:pPr>
        <w:spacing w:line="240" w:lineRule="atLeast"/>
        <w:jc w:val="both"/>
      </w:pPr>
    </w:p>
    <w:p w14:paraId="7D9C8D99" w14:textId="77777777" w:rsidR="00CF4013" w:rsidRDefault="00CF4013" w:rsidP="005704F0">
      <w:pPr>
        <w:spacing w:line="240" w:lineRule="atLeast"/>
        <w:jc w:val="both"/>
      </w:pPr>
      <w:r>
        <w:t>It is requested to provide a modular approach.</w:t>
      </w:r>
    </w:p>
    <w:p w14:paraId="07E00BEA" w14:textId="77777777" w:rsidR="00CF4013" w:rsidRDefault="00CF4013" w:rsidP="005704F0">
      <w:pPr>
        <w:spacing w:line="240" w:lineRule="atLeast"/>
        <w:jc w:val="both"/>
      </w:pPr>
      <w:r>
        <w:t>It means the following:</w:t>
      </w:r>
    </w:p>
    <w:p w14:paraId="26C98A72" w14:textId="77777777" w:rsidR="00CF4013" w:rsidRDefault="00CF4013" w:rsidP="005704F0">
      <w:pPr>
        <w:pStyle w:val="ListParagraph"/>
        <w:numPr>
          <w:ilvl w:val="0"/>
          <w:numId w:val="89"/>
        </w:numPr>
        <w:spacing w:line="240" w:lineRule="atLeast"/>
        <w:jc w:val="both"/>
      </w:pPr>
      <w:r>
        <w:t>Proposal for the main GRS: data feed 1 from above</w:t>
      </w:r>
    </w:p>
    <w:p w14:paraId="27F5369F" w14:textId="5A91F11B" w:rsidR="003834DA" w:rsidRPr="003D2AAA" w:rsidRDefault="00CF4013" w:rsidP="005704F0">
      <w:pPr>
        <w:pStyle w:val="ListParagraph"/>
        <w:numPr>
          <w:ilvl w:val="0"/>
          <w:numId w:val="89"/>
        </w:numPr>
        <w:spacing w:line="240" w:lineRule="atLeast"/>
        <w:jc w:val="both"/>
      </w:pPr>
      <w:r>
        <w:t>Additional compliance module: add the cost for data feed 2 and remove the cost for data feed 1</w:t>
      </w:r>
    </w:p>
    <w:p w14:paraId="053D26D1" w14:textId="4017F20C" w:rsidR="003834DA" w:rsidRPr="00CF4013" w:rsidRDefault="00CF4013" w:rsidP="005704F0">
      <w:pPr>
        <w:pStyle w:val="Heading1"/>
      </w:pPr>
      <w:r w:rsidRPr="00CF4013">
        <w:t xml:space="preserve">Data feed 1: copy </w:t>
      </w:r>
      <w:r>
        <w:t xml:space="preserve">of </w:t>
      </w:r>
      <w:r w:rsidRPr="00CF4013">
        <w:t>prepared data from the UPU data lake</w:t>
      </w:r>
    </w:p>
    <w:p w14:paraId="2A81C633" w14:textId="4F32B3B5" w:rsidR="00CF4013" w:rsidRDefault="00CF4013" w:rsidP="005704F0">
      <w:pPr>
        <w:spacing w:line="240" w:lineRule="atLeast"/>
        <w:jc w:val="both"/>
      </w:pPr>
      <w:r>
        <w:t>The figure below illustrates the data feed architecture proposed.</w:t>
      </w:r>
    </w:p>
    <w:p w14:paraId="0800320E" w14:textId="77777777" w:rsidR="003834DA" w:rsidRPr="00CB4896" w:rsidRDefault="003834DA" w:rsidP="005704F0">
      <w:pPr>
        <w:spacing w:line="240" w:lineRule="atLeast"/>
        <w:jc w:val="both"/>
        <w:rPr>
          <w:lang w:val="en-US"/>
        </w:rPr>
      </w:pPr>
    </w:p>
    <w:p w14:paraId="0A8CEB40" w14:textId="0654042A" w:rsidR="003834DA" w:rsidRPr="003834DA" w:rsidRDefault="003834DA" w:rsidP="005704F0">
      <w:pPr>
        <w:jc w:val="both"/>
        <w:rPr>
          <w:lang w:val="en-US"/>
        </w:rPr>
      </w:pPr>
      <w:r w:rsidRPr="003834DA">
        <w:rPr>
          <w:noProof/>
        </w:rPr>
        <w:drawing>
          <wp:anchor distT="0" distB="0" distL="114300" distR="114300" simplePos="0" relativeHeight="251728896" behindDoc="0" locked="0" layoutInCell="1" allowOverlap="1" wp14:anchorId="1CA3420E" wp14:editId="41FBE48E">
            <wp:simplePos x="0" y="0"/>
            <wp:positionH relativeFrom="column">
              <wp:posOffset>57702</wp:posOffset>
            </wp:positionH>
            <wp:positionV relativeFrom="paragraph">
              <wp:posOffset>4058</wp:posOffset>
            </wp:positionV>
            <wp:extent cx="6068138" cy="2182634"/>
            <wp:effectExtent l="0" t="0" r="889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931" cy="218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9B783" w14:textId="05066346" w:rsidR="003834DA" w:rsidRPr="00C63AB6" w:rsidRDefault="003834DA" w:rsidP="005704F0">
      <w:pPr>
        <w:jc w:val="both"/>
      </w:pPr>
    </w:p>
    <w:p w14:paraId="6A71FE72" w14:textId="79211C9F" w:rsidR="003834DA" w:rsidRDefault="003834DA" w:rsidP="005704F0">
      <w:pPr>
        <w:jc w:val="both"/>
      </w:pPr>
    </w:p>
    <w:p w14:paraId="323B3DCC" w14:textId="77777777" w:rsidR="003834DA" w:rsidRDefault="003834DA" w:rsidP="005704F0">
      <w:pPr>
        <w:jc w:val="both"/>
      </w:pPr>
    </w:p>
    <w:p w14:paraId="25BE818B" w14:textId="77777777" w:rsidR="003834DA" w:rsidRDefault="003834DA" w:rsidP="005704F0">
      <w:pPr>
        <w:jc w:val="both"/>
      </w:pPr>
    </w:p>
    <w:p w14:paraId="187C8173" w14:textId="77777777" w:rsidR="003834DA" w:rsidRDefault="003834DA" w:rsidP="005704F0">
      <w:pPr>
        <w:jc w:val="both"/>
      </w:pPr>
    </w:p>
    <w:p w14:paraId="7B7EC4FB" w14:textId="77777777" w:rsidR="003834DA" w:rsidRDefault="003834DA" w:rsidP="005704F0">
      <w:pPr>
        <w:jc w:val="both"/>
      </w:pPr>
    </w:p>
    <w:p w14:paraId="4957D7D4" w14:textId="77777777" w:rsidR="003834DA" w:rsidRDefault="003834DA" w:rsidP="005704F0">
      <w:pPr>
        <w:jc w:val="both"/>
      </w:pPr>
    </w:p>
    <w:p w14:paraId="49FFC997" w14:textId="77777777" w:rsidR="003834DA" w:rsidRDefault="003834DA" w:rsidP="005704F0">
      <w:pPr>
        <w:jc w:val="both"/>
      </w:pPr>
    </w:p>
    <w:p w14:paraId="74E57D12" w14:textId="77777777" w:rsidR="003834DA" w:rsidRDefault="003834DA" w:rsidP="005704F0">
      <w:pPr>
        <w:jc w:val="both"/>
      </w:pPr>
    </w:p>
    <w:p w14:paraId="22FC05DD" w14:textId="77777777" w:rsidR="003834DA" w:rsidRDefault="003834DA" w:rsidP="005704F0">
      <w:pPr>
        <w:jc w:val="both"/>
      </w:pPr>
    </w:p>
    <w:p w14:paraId="3979BF89" w14:textId="77777777" w:rsidR="003834DA" w:rsidRDefault="003834DA" w:rsidP="005704F0">
      <w:pPr>
        <w:jc w:val="both"/>
      </w:pPr>
    </w:p>
    <w:p w14:paraId="0EB5B2DB" w14:textId="77777777" w:rsidR="003834DA" w:rsidRDefault="003834DA" w:rsidP="005704F0">
      <w:pPr>
        <w:jc w:val="both"/>
      </w:pPr>
    </w:p>
    <w:p w14:paraId="6B9B24FE" w14:textId="77777777" w:rsidR="003834DA" w:rsidRDefault="003834DA" w:rsidP="005704F0">
      <w:pPr>
        <w:jc w:val="both"/>
      </w:pPr>
    </w:p>
    <w:p w14:paraId="39E70F46" w14:textId="77777777" w:rsidR="003834DA" w:rsidRDefault="003834DA" w:rsidP="005704F0">
      <w:pPr>
        <w:jc w:val="both"/>
      </w:pPr>
    </w:p>
    <w:p w14:paraId="481556EA" w14:textId="77777777" w:rsidR="003834DA" w:rsidRDefault="003834DA" w:rsidP="005704F0">
      <w:pPr>
        <w:jc w:val="both"/>
      </w:pPr>
    </w:p>
    <w:p w14:paraId="5221B54C" w14:textId="572B8FD5" w:rsidR="00307E7B" w:rsidRDefault="00CF4013" w:rsidP="005704F0">
      <w:pPr>
        <w:jc w:val="both"/>
      </w:pPr>
      <w:r>
        <w:t>From the UPU data lake, a</w:t>
      </w:r>
      <w:r w:rsidR="00307E7B">
        <w:t xml:space="preserve"> data extractor job (1) will run hourly and extract the necessary data for </w:t>
      </w:r>
      <w:r>
        <w:t>GRS</w:t>
      </w:r>
      <w:r w:rsidR="00307E7B">
        <w:t xml:space="preserve"> and push the data to a message queue, Azure service bus (2). The data to be extracted matches the internal HBase structure. A configuration structure shall be available to identify the data fields excluded from extraction. </w:t>
      </w:r>
    </w:p>
    <w:p w14:paraId="1AD38F15" w14:textId="77777777" w:rsidR="00307E7B" w:rsidRDefault="00307E7B" w:rsidP="005704F0">
      <w:pPr>
        <w:jc w:val="both"/>
      </w:pPr>
    </w:p>
    <w:p w14:paraId="6229BCEE" w14:textId="0100D26A" w:rsidR="00307E7B" w:rsidRDefault="00307E7B" w:rsidP="005704F0">
      <w:pPr>
        <w:jc w:val="both"/>
      </w:pPr>
      <w:r>
        <w:t xml:space="preserve">The injector process (3), whose development is the responsibility of </w:t>
      </w:r>
      <w:r w:rsidR="00CF4013">
        <w:t>GRS</w:t>
      </w:r>
      <w:r>
        <w:t>, will consume the data residing on the message queue and inject it into the GRS database.</w:t>
      </w:r>
    </w:p>
    <w:p w14:paraId="40ED7F8D" w14:textId="1036FEA3" w:rsidR="008461F1" w:rsidRPr="00CF4013" w:rsidRDefault="008461F1" w:rsidP="005704F0">
      <w:pPr>
        <w:pStyle w:val="Heading1"/>
      </w:pPr>
      <w:r w:rsidRPr="00CF4013">
        <w:t xml:space="preserve">Data feed </w:t>
      </w:r>
      <w:r>
        <w:t>2</w:t>
      </w:r>
      <w:r w:rsidRPr="00CF4013">
        <w:t xml:space="preserve">: copy </w:t>
      </w:r>
      <w:r>
        <w:t>of “raw” EDI messages</w:t>
      </w:r>
    </w:p>
    <w:p w14:paraId="57622F6D" w14:textId="775BD70A" w:rsidR="009934A9" w:rsidRDefault="008461F1" w:rsidP="005704F0">
      <w:pPr>
        <w:spacing w:line="240" w:lineRule="auto"/>
        <w:jc w:val="both"/>
      </w:pPr>
      <w:r>
        <w:t xml:space="preserve">With this approach, it still has to be confirmed by UPU if the message queuing approach mentioned for data feed 1 is required or not. </w:t>
      </w:r>
    </w:p>
    <w:p w14:paraId="41CB8461" w14:textId="77777777" w:rsidR="00CE179A" w:rsidRDefault="00CE179A" w:rsidP="005704F0">
      <w:pPr>
        <w:spacing w:line="240" w:lineRule="auto"/>
        <w:jc w:val="both"/>
      </w:pPr>
    </w:p>
    <w:p w14:paraId="2B34C471" w14:textId="764EA2E1" w:rsidR="008461F1" w:rsidRDefault="008461F1" w:rsidP="005704F0">
      <w:pPr>
        <w:spacing w:line="240" w:lineRule="auto"/>
        <w:jc w:val="both"/>
      </w:pPr>
      <w:r>
        <w:t>The raw EDI messages are text files.</w:t>
      </w:r>
    </w:p>
    <w:p w14:paraId="6B97190E" w14:textId="77777777" w:rsidR="00CE179A" w:rsidRDefault="00CE179A" w:rsidP="005704F0">
      <w:pPr>
        <w:spacing w:line="240" w:lineRule="auto"/>
        <w:jc w:val="both"/>
      </w:pPr>
    </w:p>
    <w:p w14:paraId="4FE1A308" w14:textId="37A26205" w:rsidR="008461F1" w:rsidRDefault="008461F1" w:rsidP="005704F0">
      <w:pPr>
        <w:spacing w:line="240" w:lineRule="auto"/>
        <w:jc w:val="both"/>
      </w:pPr>
      <w:r>
        <w:t>If no message queuing is necessary, the files will be made available in a folder (possibly available through FTP) and will have to be read from there.</w:t>
      </w:r>
    </w:p>
    <w:p w14:paraId="0E688920" w14:textId="77777777" w:rsidR="008461F1" w:rsidRDefault="008461F1" w:rsidP="005704F0">
      <w:pPr>
        <w:spacing w:line="240" w:lineRule="auto"/>
        <w:jc w:val="both"/>
      </w:pPr>
    </w:p>
    <w:p w14:paraId="43F3F889" w14:textId="77777777" w:rsidR="003834DA" w:rsidRDefault="003834DA" w:rsidP="005704F0">
      <w:pPr>
        <w:spacing w:line="240" w:lineRule="atLeast"/>
        <w:jc w:val="both"/>
      </w:pPr>
    </w:p>
    <w:sectPr w:rsidR="003834DA" w:rsidSect="00436280">
      <w:head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A41D" w14:textId="77777777" w:rsidR="00A51461" w:rsidRDefault="00A51461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446A5859" w14:textId="77777777" w:rsidR="00A51461" w:rsidRDefault="00A5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55 Helvetica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E905" w14:textId="60B37354" w:rsidR="003606F9" w:rsidRPr="003606F9" w:rsidRDefault="003606F9">
    <w:pPr>
      <w:pStyle w:val="Footer"/>
      <w:rPr>
        <w:lang w:val="fr-CH"/>
      </w:rPr>
    </w:pPr>
    <w:r>
      <w:rPr>
        <w:lang w:val="fr-CH"/>
      </w:rPr>
      <w:t xml:space="preserve">GRS </w:t>
    </w:r>
    <w:proofErr w:type="spellStart"/>
    <w:r>
      <w:rPr>
        <w:lang w:val="fr-CH"/>
      </w:rPr>
      <w:t>CFT_Annex</w:t>
    </w:r>
    <w:proofErr w:type="spellEnd"/>
    <w:r>
      <w:rPr>
        <w:lang w:val="fr-CH"/>
      </w:rPr>
      <w:t xml:space="preserve"> 3-</w:t>
    </w:r>
    <w:r>
      <w:rPr>
        <w:lang w:val="fr-CH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BA95" w14:textId="77777777" w:rsidR="00A51461" w:rsidRDefault="00A51461" w:rsidP="009E7ADC">
      <w:pPr>
        <w:rPr>
          <w:sz w:val="18"/>
        </w:rPr>
      </w:pPr>
    </w:p>
  </w:footnote>
  <w:footnote w:type="continuationSeparator" w:id="0">
    <w:p w14:paraId="5FDB56B2" w14:textId="77777777" w:rsidR="00A51461" w:rsidRPr="00252BCD" w:rsidRDefault="00A51461" w:rsidP="009E7ADC">
      <w:pPr>
        <w:rPr>
          <w:sz w:val="18"/>
          <w:szCs w:val="18"/>
        </w:rPr>
      </w:pPr>
    </w:p>
  </w:footnote>
  <w:footnote w:type="continuationNotice" w:id="1">
    <w:p w14:paraId="31C0FE49" w14:textId="77777777" w:rsidR="00A51461" w:rsidRPr="00252BCD" w:rsidRDefault="00A51461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6116" w14:textId="77777777" w:rsidR="00D41E98" w:rsidRDefault="00D41E98" w:rsidP="00D41E98">
    <w:pPr>
      <w:pStyle w:val="Header"/>
      <w:jc w:val="center"/>
    </w:pPr>
    <w:r>
      <w:t>-</w:t>
    </w:r>
    <w:sdt>
      <w:sdtPr>
        <w:id w:val="-14971000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00F2F7DE" w14:textId="77777777" w:rsidR="00D41E98" w:rsidRDefault="00D41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D41E98" w:rsidRPr="001813EE" w14:paraId="429D717F" w14:textId="77777777" w:rsidTr="00FC3BBD">
      <w:trPr>
        <w:trHeight w:val="1418"/>
      </w:trPr>
      <w:tc>
        <w:tcPr>
          <w:tcW w:w="3119" w:type="dxa"/>
        </w:tcPr>
        <w:p w14:paraId="3D6BDCF3" w14:textId="77777777" w:rsidR="00D41E98" w:rsidRDefault="00D41E98" w:rsidP="00D41E98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D17DDBE" wp14:editId="07A29C3E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99A011" w14:textId="77777777" w:rsidR="00D41E98" w:rsidRPr="00D50D2C" w:rsidRDefault="00D41E98" w:rsidP="00D41E98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2D17DD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14:paraId="2499A011" w14:textId="77777777" w:rsidR="00D41E98" w:rsidRPr="00D50D2C" w:rsidRDefault="00D41E98" w:rsidP="00D41E98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509E50" wp14:editId="23D627D9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9E7143" w14:textId="77777777" w:rsidR="00D41E98" w:rsidRPr="00D50D2C" w:rsidRDefault="00D41E98" w:rsidP="00D41E98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04509E50" id="Text Box 2" o:spid="_x0000_s1027" type="#_x0000_t202" style="position:absolute;margin-left:231.35pt;margin-top:-121.2pt;width:25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14:paraId="349E7143" w14:textId="77777777" w:rsidR="00D41E98" w:rsidRPr="00D50D2C" w:rsidRDefault="00D41E98" w:rsidP="00D41E98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69C37FEE" wp14:editId="0C0FAD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38300" cy="457200"/>
                <wp:effectExtent l="0" t="0" r="0" b="0"/>
                <wp:wrapTopAndBottom/>
                <wp:docPr id="1982769702" name="Picture 198276970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</w:tcPr>
        <w:p w14:paraId="6E08264C" w14:textId="77777777" w:rsidR="00D41E98" w:rsidRDefault="00D41E98" w:rsidP="00D41E98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</w:p>
        <w:p w14:paraId="49B23183" w14:textId="77777777" w:rsidR="00D41E98" w:rsidRDefault="00D41E98" w:rsidP="00D41E98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</w:p>
        <w:p w14:paraId="54224AD3" w14:textId="77777777" w:rsidR="00D41E98" w:rsidRPr="001813EE" w:rsidRDefault="00D41E98" w:rsidP="00D41E98">
          <w:pPr>
            <w:autoSpaceDE w:val="0"/>
            <w:autoSpaceDN w:val="0"/>
            <w:adjustRightInd w:val="0"/>
            <w:jc w:val="right"/>
          </w:pPr>
        </w:p>
      </w:tc>
    </w:tr>
  </w:tbl>
  <w:p w14:paraId="2AC42543" w14:textId="6BBCBBDA" w:rsidR="00702267" w:rsidRPr="00376861" w:rsidRDefault="00A51461" w:rsidP="00376861">
    <w:pPr>
      <w:spacing w:line="20" w:lineRule="exact"/>
      <w:rPr>
        <w:sz w:val="2"/>
        <w:szCs w:val="2"/>
      </w:rPr>
    </w:pPr>
    <w:sdt>
      <w:sdtPr>
        <w:id w:val="1009487457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E441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3A749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D2FC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097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CE77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6FB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48F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460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D803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0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45231"/>
    <w:multiLevelType w:val="hybridMultilevel"/>
    <w:tmpl w:val="ED2670A0"/>
    <w:lvl w:ilvl="0" w:tplc="EE8CFD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A5D0B4DA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333333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7302E0"/>
    <w:multiLevelType w:val="hybridMultilevel"/>
    <w:tmpl w:val="E9945BD8"/>
    <w:lvl w:ilvl="0" w:tplc="C8ACE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3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0D4F50D8"/>
    <w:multiLevelType w:val="hybridMultilevel"/>
    <w:tmpl w:val="6E58A14E"/>
    <w:lvl w:ilvl="0" w:tplc="5FD870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16" w15:restartNumberingAfterBreak="0">
    <w:nsid w:val="10275356"/>
    <w:multiLevelType w:val="hybridMultilevel"/>
    <w:tmpl w:val="6006210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2F6137D"/>
    <w:multiLevelType w:val="hybridMultilevel"/>
    <w:tmpl w:val="42120B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"/>
      <w:numFmt w:val="bullet"/>
      <w:lvlText w:val="–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7C2359"/>
    <w:multiLevelType w:val="hybridMultilevel"/>
    <w:tmpl w:val="7AAA377C"/>
    <w:lvl w:ilvl="0" w:tplc="040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9" w15:restartNumberingAfterBreak="0">
    <w:nsid w:val="14CC037C"/>
    <w:multiLevelType w:val="hybridMultilevel"/>
    <w:tmpl w:val="3CAAC32E"/>
    <w:lvl w:ilvl="0" w:tplc="5B6008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863721"/>
    <w:multiLevelType w:val="hybridMultilevel"/>
    <w:tmpl w:val="7B9A361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19895AD3"/>
    <w:multiLevelType w:val="hybridMultilevel"/>
    <w:tmpl w:val="78CA714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1A433DCA"/>
    <w:multiLevelType w:val="hybridMultilevel"/>
    <w:tmpl w:val="20941DA0"/>
    <w:lvl w:ilvl="0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C023E26"/>
    <w:multiLevelType w:val="hybridMultilevel"/>
    <w:tmpl w:val="15D4C022"/>
    <w:lvl w:ilvl="0" w:tplc="FD706944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BB3706"/>
    <w:multiLevelType w:val="hybridMultilevel"/>
    <w:tmpl w:val="11D20B4A"/>
    <w:lvl w:ilvl="0" w:tplc="F5E85F50"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1" w:tplc="040C0003">
      <w:numFmt w:val="bullet"/>
      <w:lvlText w:val="-"/>
      <w:lvlJc w:val="left"/>
      <w:pPr>
        <w:tabs>
          <w:tab w:val="num" w:pos="2217"/>
        </w:tabs>
        <w:ind w:left="2217" w:hanging="570"/>
      </w:pPr>
      <w:rPr>
        <w:rFonts w:ascii="Bookman Old Style" w:eastAsia="Times New Roman" w:hAnsi="Bookman Old Style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EDA37C7"/>
    <w:multiLevelType w:val="hybridMultilevel"/>
    <w:tmpl w:val="38FC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29718E"/>
    <w:multiLevelType w:val="hybridMultilevel"/>
    <w:tmpl w:val="D8ACC480"/>
    <w:lvl w:ilvl="0" w:tplc="C3B47E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767AED"/>
    <w:multiLevelType w:val="hybridMultilevel"/>
    <w:tmpl w:val="9DA696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DE0D05"/>
    <w:multiLevelType w:val="multilevel"/>
    <w:tmpl w:val="5D1420B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2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27465883"/>
    <w:multiLevelType w:val="hybridMultilevel"/>
    <w:tmpl w:val="B638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43146B"/>
    <w:multiLevelType w:val="hybridMultilevel"/>
    <w:tmpl w:val="F6664554"/>
    <w:lvl w:ilvl="0" w:tplc="4E50BEE0">
      <w:start w:val="4"/>
      <w:numFmt w:val="bullet"/>
      <w:lvlText w:val="–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7A5077"/>
    <w:multiLevelType w:val="hybridMultilevel"/>
    <w:tmpl w:val="55D089A2"/>
    <w:lvl w:ilvl="0" w:tplc="2A16D4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360901"/>
    <w:multiLevelType w:val="hybridMultilevel"/>
    <w:tmpl w:val="43F45DB0"/>
    <w:lvl w:ilvl="0" w:tplc="8BE6A24A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EF640E8"/>
    <w:multiLevelType w:val="hybridMultilevel"/>
    <w:tmpl w:val="A8D0D064"/>
    <w:lvl w:ilvl="0" w:tplc="C8ACE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23598"/>
    <w:multiLevelType w:val="hybridMultilevel"/>
    <w:tmpl w:val="8C728002"/>
    <w:lvl w:ilvl="0" w:tplc="5FD870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DD7BC8"/>
    <w:multiLevelType w:val="hybridMultilevel"/>
    <w:tmpl w:val="FC0AB532"/>
    <w:lvl w:ilvl="0" w:tplc="48E00E6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E26454"/>
    <w:multiLevelType w:val="hybridMultilevel"/>
    <w:tmpl w:val="89EE03E6"/>
    <w:lvl w:ilvl="0" w:tplc="927C25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6753B8"/>
    <w:multiLevelType w:val="hybridMultilevel"/>
    <w:tmpl w:val="EFECF210"/>
    <w:lvl w:ilvl="0" w:tplc="4E50BEE0">
      <w:start w:val="4"/>
      <w:numFmt w:val="bullet"/>
      <w:lvlText w:val="–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130902"/>
    <w:multiLevelType w:val="hybridMultilevel"/>
    <w:tmpl w:val="932EC8FA"/>
    <w:lvl w:ilvl="0" w:tplc="040C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960657C"/>
    <w:multiLevelType w:val="hybridMultilevel"/>
    <w:tmpl w:val="2C447962"/>
    <w:lvl w:ilvl="0" w:tplc="48E00E60"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AB2707"/>
    <w:multiLevelType w:val="hybridMultilevel"/>
    <w:tmpl w:val="598A9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E30A04"/>
    <w:multiLevelType w:val="hybridMultilevel"/>
    <w:tmpl w:val="EE26C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BE74A8"/>
    <w:multiLevelType w:val="hybridMultilevel"/>
    <w:tmpl w:val="2E0013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7F3FCB"/>
    <w:multiLevelType w:val="hybridMultilevel"/>
    <w:tmpl w:val="91EEFBA4"/>
    <w:lvl w:ilvl="0" w:tplc="116A9272">
      <w:start w:val="1"/>
      <w:numFmt w:val="bullet"/>
      <w:lvlText w:val="-"/>
      <w:lvlJc w:val="left"/>
      <w:pPr>
        <w:ind w:left="77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9" w15:restartNumberingAfterBreak="0">
    <w:nsid w:val="3F3464A4"/>
    <w:multiLevelType w:val="hybridMultilevel"/>
    <w:tmpl w:val="4F04AC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416B7E"/>
    <w:multiLevelType w:val="singleLevel"/>
    <w:tmpl w:val="3BF0D016"/>
    <w:lvl w:ilvl="0">
      <w:start w:val="1"/>
      <w:numFmt w:val="upperLetter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51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477345A2"/>
    <w:multiLevelType w:val="hybridMultilevel"/>
    <w:tmpl w:val="A7308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D84908"/>
    <w:multiLevelType w:val="hybridMultilevel"/>
    <w:tmpl w:val="055A98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5" w15:restartNumberingAfterBreak="0">
    <w:nsid w:val="4FF66305"/>
    <w:multiLevelType w:val="hybridMultilevel"/>
    <w:tmpl w:val="0D2CBAC2"/>
    <w:lvl w:ilvl="0" w:tplc="5FD870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543C95"/>
    <w:multiLevelType w:val="hybridMultilevel"/>
    <w:tmpl w:val="2BBE9A1A"/>
    <w:lvl w:ilvl="0" w:tplc="C178CE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FD8703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8" w15:restartNumberingAfterBreak="0">
    <w:nsid w:val="53CF7E25"/>
    <w:multiLevelType w:val="hybridMultilevel"/>
    <w:tmpl w:val="475E369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0" w15:restartNumberingAfterBreak="0">
    <w:nsid w:val="572E4FE3"/>
    <w:multiLevelType w:val="hybridMultilevel"/>
    <w:tmpl w:val="29EC9168"/>
    <w:lvl w:ilvl="0" w:tplc="040C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1" w15:restartNumberingAfterBreak="0">
    <w:nsid w:val="5B1F0C6A"/>
    <w:multiLevelType w:val="hybridMultilevel"/>
    <w:tmpl w:val="C2722EF0"/>
    <w:lvl w:ilvl="0" w:tplc="5FD870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563882"/>
    <w:multiLevelType w:val="hybridMultilevel"/>
    <w:tmpl w:val="14E02152"/>
    <w:lvl w:ilvl="0" w:tplc="E77661D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712EA7"/>
    <w:multiLevelType w:val="hybridMultilevel"/>
    <w:tmpl w:val="14F0976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6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Bookman Old Style" w:eastAsia="Times New Roman" w:hAnsi="Bookman Old Style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5" w15:restartNumberingAfterBreak="0">
    <w:nsid w:val="61043222"/>
    <w:multiLevelType w:val="hybridMultilevel"/>
    <w:tmpl w:val="1786D0B4"/>
    <w:lvl w:ilvl="0" w:tplc="ACD28D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EE42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696682D"/>
    <w:multiLevelType w:val="hybridMultilevel"/>
    <w:tmpl w:val="00C021F8"/>
    <w:lvl w:ilvl="0" w:tplc="0D782B5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9056A91C">
      <w:numFmt w:val="bullet"/>
      <w:lvlText w:val="–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924864F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4F4151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9F01AA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7D06E4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33EC9E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2968FA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72989EF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66D7218B"/>
    <w:multiLevelType w:val="hybridMultilevel"/>
    <w:tmpl w:val="AE28C0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9535EFC"/>
    <w:multiLevelType w:val="hybridMultilevel"/>
    <w:tmpl w:val="F222BA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70" w15:restartNumberingAfterBreak="0">
    <w:nsid w:val="6CDD25B9"/>
    <w:multiLevelType w:val="hybridMultilevel"/>
    <w:tmpl w:val="64709D66"/>
    <w:lvl w:ilvl="0" w:tplc="A4C0F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883BC2"/>
    <w:multiLevelType w:val="hybridMultilevel"/>
    <w:tmpl w:val="BDBA2D1A"/>
    <w:lvl w:ilvl="0" w:tplc="AC689E5C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3" w15:restartNumberingAfterBreak="0">
    <w:nsid w:val="6EB26D5A"/>
    <w:multiLevelType w:val="hybridMultilevel"/>
    <w:tmpl w:val="6E2C0178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4" w15:restartNumberingAfterBreak="0">
    <w:nsid w:val="6EEF1941"/>
    <w:multiLevelType w:val="hybridMultilevel"/>
    <w:tmpl w:val="44306A3A"/>
    <w:lvl w:ilvl="0" w:tplc="040C0001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6F294EFA"/>
    <w:multiLevelType w:val="hybridMultilevel"/>
    <w:tmpl w:val="0652D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6A7C5B"/>
    <w:multiLevelType w:val="hybridMultilevel"/>
    <w:tmpl w:val="DB9A628E"/>
    <w:lvl w:ilvl="0" w:tplc="C178CE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FD8703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952570"/>
    <w:multiLevelType w:val="hybridMultilevel"/>
    <w:tmpl w:val="036EF928"/>
    <w:lvl w:ilvl="0" w:tplc="4E50BEE0">
      <w:start w:val="4"/>
      <w:numFmt w:val="bullet"/>
      <w:lvlText w:val="–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8073B1"/>
    <w:multiLevelType w:val="hybridMultilevel"/>
    <w:tmpl w:val="34DA1C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0" w15:restartNumberingAfterBreak="0">
    <w:nsid w:val="786F1967"/>
    <w:multiLevelType w:val="hybridMultilevel"/>
    <w:tmpl w:val="5DB6857A"/>
    <w:lvl w:ilvl="0" w:tplc="9B2A07E6">
      <w:start w:val="1"/>
      <w:numFmt w:val="bullet"/>
      <w:lvlRestart w:val="0"/>
      <w:pStyle w:val="BalloonText1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6E9CC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8A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E5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E84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6AF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41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C9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6E69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EA2A5E"/>
    <w:multiLevelType w:val="hybridMultilevel"/>
    <w:tmpl w:val="0424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DB21C3"/>
    <w:multiLevelType w:val="hybridMultilevel"/>
    <w:tmpl w:val="F4029270"/>
    <w:lvl w:ilvl="0" w:tplc="116A9272">
      <w:start w:val="1"/>
      <w:numFmt w:val="bullet"/>
      <w:lvlText w:val="-"/>
      <w:lvlJc w:val="left"/>
      <w:pPr>
        <w:ind w:left="77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4" w15:restartNumberingAfterBreak="0">
    <w:nsid w:val="7FAA6DE9"/>
    <w:multiLevelType w:val="hybridMultilevel"/>
    <w:tmpl w:val="BAC8FAD8"/>
    <w:lvl w:ilvl="0" w:tplc="C178CE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51"/>
  </w:num>
  <w:num w:numId="3">
    <w:abstractNumId w:val="32"/>
  </w:num>
  <w:num w:numId="4">
    <w:abstractNumId w:val="31"/>
  </w:num>
  <w:num w:numId="5">
    <w:abstractNumId w:val="57"/>
  </w:num>
  <w:num w:numId="6">
    <w:abstractNumId w:val="79"/>
  </w:num>
  <w:num w:numId="7">
    <w:abstractNumId w:val="83"/>
  </w:num>
  <w:num w:numId="8">
    <w:abstractNumId w:val="21"/>
  </w:num>
  <w:num w:numId="9">
    <w:abstractNumId w:val="13"/>
  </w:num>
  <w:num w:numId="10">
    <w:abstractNumId w:val="64"/>
  </w:num>
  <w:num w:numId="11">
    <w:abstractNumId w:val="59"/>
  </w:num>
  <w:num w:numId="12">
    <w:abstractNumId w:val="72"/>
  </w:num>
  <w:num w:numId="13">
    <w:abstractNumId w:val="12"/>
  </w:num>
  <w:num w:numId="14">
    <w:abstractNumId w:val="69"/>
  </w:num>
  <w:num w:numId="15">
    <w:abstractNumId w:val="15"/>
  </w:num>
  <w:num w:numId="16">
    <w:abstractNumId w:val="69"/>
  </w:num>
  <w:num w:numId="17">
    <w:abstractNumId w:val="12"/>
  </w:num>
  <w:num w:numId="18">
    <w:abstractNumId w:val="15"/>
  </w:num>
  <w:num w:numId="19">
    <w:abstractNumId w:val="25"/>
  </w:num>
  <w:num w:numId="20">
    <w:abstractNumId w:val="34"/>
  </w:num>
  <w:num w:numId="21">
    <w:abstractNumId w:val="50"/>
  </w:num>
  <w:num w:numId="22">
    <w:abstractNumId w:val="71"/>
  </w:num>
  <w:num w:numId="23">
    <w:abstractNumId w:val="48"/>
  </w:num>
  <w:num w:numId="24">
    <w:abstractNumId w:val="82"/>
  </w:num>
  <w:num w:numId="25">
    <w:abstractNumId w:val="25"/>
  </w:num>
  <w:num w:numId="26">
    <w:abstractNumId w:val="8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9"/>
  </w:num>
  <w:num w:numId="38">
    <w:abstractNumId w:val="22"/>
  </w:num>
  <w:num w:numId="39">
    <w:abstractNumId w:val="52"/>
  </w:num>
  <w:num w:numId="40">
    <w:abstractNumId w:val="39"/>
  </w:num>
  <w:num w:numId="41">
    <w:abstractNumId w:val="42"/>
  </w:num>
  <w:num w:numId="42">
    <w:abstractNumId w:val="35"/>
  </w:num>
  <w:num w:numId="43">
    <w:abstractNumId w:val="77"/>
  </w:num>
  <w:num w:numId="44">
    <w:abstractNumId w:val="81"/>
  </w:num>
  <w:num w:numId="45">
    <w:abstractNumId w:val="24"/>
  </w:num>
  <w:num w:numId="46">
    <w:abstractNumId w:val="61"/>
  </w:num>
  <w:num w:numId="47">
    <w:abstractNumId w:val="84"/>
  </w:num>
  <w:num w:numId="48">
    <w:abstractNumId w:val="46"/>
  </w:num>
  <w:num w:numId="49">
    <w:abstractNumId w:val="10"/>
  </w:num>
  <w:num w:numId="50">
    <w:abstractNumId w:val="27"/>
  </w:num>
  <w:num w:numId="51">
    <w:abstractNumId w:val="14"/>
  </w:num>
  <w:num w:numId="52">
    <w:abstractNumId w:val="55"/>
  </w:num>
  <w:num w:numId="53">
    <w:abstractNumId w:val="68"/>
  </w:num>
  <w:num w:numId="54">
    <w:abstractNumId w:val="18"/>
  </w:num>
  <w:num w:numId="55">
    <w:abstractNumId w:val="76"/>
  </w:num>
  <w:num w:numId="56">
    <w:abstractNumId w:val="56"/>
  </w:num>
  <w:num w:numId="57">
    <w:abstractNumId w:val="67"/>
  </w:num>
  <w:num w:numId="58">
    <w:abstractNumId w:val="17"/>
  </w:num>
  <w:num w:numId="59">
    <w:abstractNumId w:val="49"/>
  </w:num>
  <w:num w:numId="60">
    <w:abstractNumId w:val="16"/>
  </w:num>
  <w:num w:numId="61">
    <w:abstractNumId w:val="20"/>
  </w:num>
  <w:num w:numId="62">
    <w:abstractNumId w:val="63"/>
  </w:num>
  <w:num w:numId="63">
    <w:abstractNumId w:val="47"/>
  </w:num>
  <w:num w:numId="64">
    <w:abstractNumId w:val="60"/>
  </w:num>
  <w:num w:numId="65">
    <w:abstractNumId w:val="58"/>
  </w:num>
  <w:num w:numId="66">
    <w:abstractNumId w:val="66"/>
  </w:num>
  <w:num w:numId="67">
    <w:abstractNumId w:val="74"/>
  </w:num>
  <w:num w:numId="68">
    <w:abstractNumId w:val="62"/>
  </w:num>
  <w:num w:numId="69">
    <w:abstractNumId w:val="44"/>
  </w:num>
  <w:num w:numId="70">
    <w:abstractNumId w:val="65"/>
  </w:num>
  <w:num w:numId="71">
    <w:abstractNumId w:val="40"/>
  </w:num>
  <w:num w:numId="72">
    <w:abstractNumId w:val="36"/>
  </w:num>
  <w:num w:numId="73">
    <w:abstractNumId w:val="43"/>
  </w:num>
  <w:num w:numId="74">
    <w:abstractNumId w:val="37"/>
  </w:num>
  <w:num w:numId="75">
    <w:abstractNumId w:val="11"/>
  </w:num>
  <w:num w:numId="76">
    <w:abstractNumId w:val="38"/>
  </w:num>
  <w:num w:numId="77">
    <w:abstractNumId w:val="78"/>
  </w:num>
  <w:num w:numId="78">
    <w:abstractNumId w:val="33"/>
  </w:num>
  <w:num w:numId="79">
    <w:abstractNumId w:val="73"/>
  </w:num>
  <w:num w:numId="80">
    <w:abstractNumId w:val="53"/>
  </w:num>
  <w:num w:numId="81">
    <w:abstractNumId w:val="29"/>
  </w:num>
  <w:num w:numId="82">
    <w:abstractNumId w:val="23"/>
  </w:num>
  <w:num w:numId="83">
    <w:abstractNumId w:val="45"/>
  </w:num>
  <w:num w:numId="84">
    <w:abstractNumId w:val="26"/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0"/>
  </w:num>
  <w:num w:numId="87">
    <w:abstractNumId w:val="28"/>
  </w:num>
  <w:num w:numId="88">
    <w:abstractNumId w:val="75"/>
  </w:num>
  <w:num w:numId="89">
    <w:abstractNumId w:val="41"/>
  </w:num>
  <w:num w:numId="90">
    <w:abstractNumId w:val="3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75"/>
    <w:rsid w:val="000021DD"/>
    <w:rsid w:val="00002A86"/>
    <w:rsid w:val="000030BE"/>
    <w:rsid w:val="00004D2B"/>
    <w:rsid w:val="0001157C"/>
    <w:rsid w:val="00012EF7"/>
    <w:rsid w:val="00014BDF"/>
    <w:rsid w:val="0002298F"/>
    <w:rsid w:val="00023669"/>
    <w:rsid w:val="000240AC"/>
    <w:rsid w:val="00026EC5"/>
    <w:rsid w:val="00032493"/>
    <w:rsid w:val="00036330"/>
    <w:rsid w:val="000465C9"/>
    <w:rsid w:val="00050DD5"/>
    <w:rsid w:val="000569F6"/>
    <w:rsid w:val="00061B6A"/>
    <w:rsid w:val="000626F4"/>
    <w:rsid w:val="0006662C"/>
    <w:rsid w:val="000711F5"/>
    <w:rsid w:val="00084350"/>
    <w:rsid w:val="0009197D"/>
    <w:rsid w:val="000A4006"/>
    <w:rsid w:val="000A4712"/>
    <w:rsid w:val="000A57BF"/>
    <w:rsid w:val="000B24C3"/>
    <w:rsid w:val="000B2A31"/>
    <w:rsid w:val="000B6265"/>
    <w:rsid w:val="000C43A5"/>
    <w:rsid w:val="000D04AB"/>
    <w:rsid w:val="000D13DB"/>
    <w:rsid w:val="000D1BB1"/>
    <w:rsid w:val="000E0AB2"/>
    <w:rsid w:val="000E46C5"/>
    <w:rsid w:val="000E75E9"/>
    <w:rsid w:val="000F0083"/>
    <w:rsid w:val="000F0306"/>
    <w:rsid w:val="000F08CC"/>
    <w:rsid w:val="000F09D1"/>
    <w:rsid w:val="000F0F5D"/>
    <w:rsid w:val="001006F4"/>
    <w:rsid w:val="00104F21"/>
    <w:rsid w:val="0010514C"/>
    <w:rsid w:val="00110206"/>
    <w:rsid w:val="0011269C"/>
    <w:rsid w:val="00113A8C"/>
    <w:rsid w:val="00115AFE"/>
    <w:rsid w:val="001167CC"/>
    <w:rsid w:val="00121A6F"/>
    <w:rsid w:val="001269C0"/>
    <w:rsid w:val="00131D1E"/>
    <w:rsid w:val="00135506"/>
    <w:rsid w:val="001418FB"/>
    <w:rsid w:val="001567C5"/>
    <w:rsid w:val="00161F92"/>
    <w:rsid w:val="00166E65"/>
    <w:rsid w:val="0017006D"/>
    <w:rsid w:val="00172757"/>
    <w:rsid w:val="00173D57"/>
    <w:rsid w:val="00175D88"/>
    <w:rsid w:val="00176BF4"/>
    <w:rsid w:val="00180091"/>
    <w:rsid w:val="00180FBA"/>
    <w:rsid w:val="001813EE"/>
    <w:rsid w:val="0018155C"/>
    <w:rsid w:val="00181B40"/>
    <w:rsid w:val="00182CE5"/>
    <w:rsid w:val="001921EB"/>
    <w:rsid w:val="00194C94"/>
    <w:rsid w:val="001A4314"/>
    <w:rsid w:val="001B2A6D"/>
    <w:rsid w:val="001B35D6"/>
    <w:rsid w:val="001B3C73"/>
    <w:rsid w:val="001B505E"/>
    <w:rsid w:val="001C4E46"/>
    <w:rsid w:val="001C6BEC"/>
    <w:rsid w:val="001D0CA1"/>
    <w:rsid w:val="001E60A1"/>
    <w:rsid w:val="0020401E"/>
    <w:rsid w:val="00212DB8"/>
    <w:rsid w:val="002314E8"/>
    <w:rsid w:val="00231EFF"/>
    <w:rsid w:val="00232DCA"/>
    <w:rsid w:val="002357AF"/>
    <w:rsid w:val="00242653"/>
    <w:rsid w:val="00243A44"/>
    <w:rsid w:val="00244BFC"/>
    <w:rsid w:val="00252547"/>
    <w:rsid w:val="00252BCD"/>
    <w:rsid w:val="00253C37"/>
    <w:rsid w:val="00261EAE"/>
    <w:rsid w:val="0026706D"/>
    <w:rsid w:val="00271156"/>
    <w:rsid w:val="00272937"/>
    <w:rsid w:val="00282124"/>
    <w:rsid w:val="00282FAD"/>
    <w:rsid w:val="0029168C"/>
    <w:rsid w:val="002A3142"/>
    <w:rsid w:val="002A46BE"/>
    <w:rsid w:val="002A663B"/>
    <w:rsid w:val="002B0A1E"/>
    <w:rsid w:val="002B19D5"/>
    <w:rsid w:val="002B1B7A"/>
    <w:rsid w:val="002B1C45"/>
    <w:rsid w:val="002B2A67"/>
    <w:rsid w:val="002B55DE"/>
    <w:rsid w:val="002B66E8"/>
    <w:rsid w:val="002B7630"/>
    <w:rsid w:val="002C3576"/>
    <w:rsid w:val="002E35B9"/>
    <w:rsid w:val="002E3F0C"/>
    <w:rsid w:val="002E68ED"/>
    <w:rsid w:val="002F53CB"/>
    <w:rsid w:val="002F7773"/>
    <w:rsid w:val="003002DC"/>
    <w:rsid w:val="00307E7B"/>
    <w:rsid w:val="003104EA"/>
    <w:rsid w:val="003118BD"/>
    <w:rsid w:val="00314D4A"/>
    <w:rsid w:val="00316064"/>
    <w:rsid w:val="00316987"/>
    <w:rsid w:val="00322E3B"/>
    <w:rsid w:val="00325076"/>
    <w:rsid w:val="00325132"/>
    <w:rsid w:val="00327EFC"/>
    <w:rsid w:val="00331C6E"/>
    <w:rsid w:val="00332889"/>
    <w:rsid w:val="00333913"/>
    <w:rsid w:val="00336110"/>
    <w:rsid w:val="00337879"/>
    <w:rsid w:val="00337EC8"/>
    <w:rsid w:val="003405FB"/>
    <w:rsid w:val="003407BC"/>
    <w:rsid w:val="00342CD6"/>
    <w:rsid w:val="00343FF6"/>
    <w:rsid w:val="00344379"/>
    <w:rsid w:val="00351E02"/>
    <w:rsid w:val="0035401F"/>
    <w:rsid w:val="00355163"/>
    <w:rsid w:val="0035671B"/>
    <w:rsid w:val="003606F9"/>
    <w:rsid w:val="00361DE6"/>
    <w:rsid w:val="00366AEF"/>
    <w:rsid w:val="00372B67"/>
    <w:rsid w:val="0037420A"/>
    <w:rsid w:val="003746F1"/>
    <w:rsid w:val="003750AE"/>
    <w:rsid w:val="00376861"/>
    <w:rsid w:val="003834DA"/>
    <w:rsid w:val="003864BA"/>
    <w:rsid w:val="00390C76"/>
    <w:rsid w:val="00392986"/>
    <w:rsid w:val="003B1F46"/>
    <w:rsid w:val="003C3049"/>
    <w:rsid w:val="003D0853"/>
    <w:rsid w:val="003D2AAA"/>
    <w:rsid w:val="003D2BE4"/>
    <w:rsid w:val="003D6F24"/>
    <w:rsid w:val="003E0518"/>
    <w:rsid w:val="003E1B9E"/>
    <w:rsid w:val="003E464D"/>
    <w:rsid w:val="003E52C0"/>
    <w:rsid w:val="003F1D49"/>
    <w:rsid w:val="003F69AE"/>
    <w:rsid w:val="004076AD"/>
    <w:rsid w:val="00411183"/>
    <w:rsid w:val="0041119A"/>
    <w:rsid w:val="00414704"/>
    <w:rsid w:val="00414BC7"/>
    <w:rsid w:val="00414CD4"/>
    <w:rsid w:val="00416A3A"/>
    <w:rsid w:val="00421698"/>
    <w:rsid w:val="00422F57"/>
    <w:rsid w:val="004255F2"/>
    <w:rsid w:val="00426315"/>
    <w:rsid w:val="00430E61"/>
    <w:rsid w:val="00433BF7"/>
    <w:rsid w:val="00436280"/>
    <w:rsid w:val="00443A97"/>
    <w:rsid w:val="00445112"/>
    <w:rsid w:val="00452317"/>
    <w:rsid w:val="00453E0B"/>
    <w:rsid w:val="004543F4"/>
    <w:rsid w:val="00454D5F"/>
    <w:rsid w:val="004558CB"/>
    <w:rsid w:val="004560CC"/>
    <w:rsid w:val="00457209"/>
    <w:rsid w:val="0046077D"/>
    <w:rsid w:val="004611D5"/>
    <w:rsid w:val="00466494"/>
    <w:rsid w:val="004667BA"/>
    <w:rsid w:val="00471CE5"/>
    <w:rsid w:val="00482521"/>
    <w:rsid w:val="00482B90"/>
    <w:rsid w:val="004831E7"/>
    <w:rsid w:val="00483A65"/>
    <w:rsid w:val="00484D87"/>
    <w:rsid w:val="00492697"/>
    <w:rsid w:val="00492A14"/>
    <w:rsid w:val="004A31FB"/>
    <w:rsid w:val="004A3DAB"/>
    <w:rsid w:val="004A6F3C"/>
    <w:rsid w:val="004B03CF"/>
    <w:rsid w:val="004B2137"/>
    <w:rsid w:val="004B28BE"/>
    <w:rsid w:val="004B6CAA"/>
    <w:rsid w:val="004B7E94"/>
    <w:rsid w:val="004C49E8"/>
    <w:rsid w:val="004C4EBF"/>
    <w:rsid w:val="004C6BEE"/>
    <w:rsid w:val="004D03CA"/>
    <w:rsid w:val="004D221E"/>
    <w:rsid w:val="004D2DA6"/>
    <w:rsid w:val="004D34D9"/>
    <w:rsid w:val="004D4C46"/>
    <w:rsid w:val="004D4CE9"/>
    <w:rsid w:val="004D6E79"/>
    <w:rsid w:val="004E05F3"/>
    <w:rsid w:val="004E1F28"/>
    <w:rsid w:val="004E2B3B"/>
    <w:rsid w:val="004E3F8B"/>
    <w:rsid w:val="004E63E4"/>
    <w:rsid w:val="004F05D7"/>
    <w:rsid w:val="004F408C"/>
    <w:rsid w:val="004F520C"/>
    <w:rsid w:val="00506B50"/>
    <w:rsid w:val="005139A4"/>
    <w:rsid w:val="00516C3D"/>
    <w:rsid w:val="0051701F"/>
    <w:rsid w:val="00524F92"/>
    <w:rsid w:val="00527FF5"/>
    <w:rsid w:val="0053093E"/>
    <w:rsid w:val="005345AF"/>
    <w:rsid w:val="0053543F"/>
    <w:rsid w:val="00536401"/>
    <w:rsid w:val="00552A96"/>
    <w:rsid w:val="0055665D"/>
    <w:rsid w:val="00565476"/>
    <w:rsid w:val="005704F0"/>
    <w:rsid w:val="00570EDB"/>
    <w:rsid w:val="005749CB"/>
    <w:rsid w:val="005758BB"/>
    <w:rsid w:val="00577828"/>
    <w:rsid w:val="005816BA"/>
    <w:rsid w:val="00585754"/>
    <w:rsid w:val="0058671A"/>
    <w:rsid w:val="00590BBB"/>
    <w:rsid w:val="00596390"/>
    <w:rsid w:val="005A042D"/>
    <w:rsid w:val="005A1FD5"/>
    <w:rsid w:val="005A4744"/>
    <w:rsid w:val="005A5130"/>
    <w:rsid w:val="005B0270"/>
    <w:rsid w:val="005B1D22"/>
    <w:rsid w:val="005B20C7"/>
    <w:rsid w:val="005B2B56"/>
    <w:rsid w:val="005C1C5C"/>
    <w:rsid w:val="005C270A"/>
    <w:rsid w:val="005C2838"/>
    <w:rsid w:val="005C69EC"/>
    <w:rsid w:val="005D36DD"/>
    <w:rsid w:val="005D36F8"/>
    <w:rsid w:val="005D42D7"/>
    <w:rsid w:val="005D739B"/>
    <w:rsid w:val="005D7F27"/>
    <w:rsid w:val="005E017C"/>
    <w:rsid w:val="005E5DC2"/>
    <w:rsid w:val="005F0892"/>
    <w:rsid w:val="005F4A1C"/>
    <w:rsid w:val="00605326"/>
    <w:rsid w:val="0060697D"/>
    <w:rsid w:val="00611C7B"/>
    <w:rsid w:val="006211C0"/>
    <w:rsid w:val="006325B4"/>
    <w:rsid w:val="00637205"/>
    <w:rsid w:val="00637585"/>
    <w:rsid w:val="00637A8D"/>
    <w:rsid w:val="00643A87"/>
    <w:rsid w:val="00643F80"/>
    <w:rsid w:val="00653717"/>
    <w:rsid w:val="00653FFD"/>
    <w:rsid w:val="006547CB"/>
    <w:rsid w:val="00654B91"/>
    <w:rsid w:val="006558E2"/>
    <w:rsid w:val="00656A8B"/>
    <w:rsid w:val="006571A5"/>
    <w:rsid w:val="00661382"/>
    <w:rsid w:val="00663832"/>
    <w:rsid w:val="00665B75"/>
    <w:rsid w:val="006668F1"/>
    <w:rsid w:val="006724B1"/>
    <w:rsid w:val="006754BF"/>
    <w:rsid w:val="006828D1"/>
    <w:rsid w:val="00684E2F"/>
    <w:rsid w:val="006871A7"/>
    <w:rsid w:val="00693F23"/>
    <w:rsid w:val="00694B19"/>
    <w:rsid w:val="006A0DEF"/>
    <w:rsid w:val="006A12CE"/>
    <w:rsid w:val="006A600A"/>
    <w:rsid w:val="006A79AB"/>
    <w:rsid w:val="006B1882"/>
    <w:rsid w:val="006B77EF"/>
    <w:rsid w:val="006C019C"/>
    <w:rsid w:val="006C47EF"/>
    <w:rsid w:val="006C6EBC"/>
    <w:rsid w:val="006D1106"/>
    <w:rsid w:val="006D16CE"/>
    <w:rsid w:val="006D31E2"/>
    <w:rsid w:val="006D3F0F"/>
    <w:rsid w:val="006D4299"/>
    <w:rsid w:val="006D5D8D"/>
    <w:rsid w:val="006E1AB0"/>
    <w:rsid w:val="006E27FE"/>
    <w:rsid w:val="006E3547"/>
    <w:rsid w:val="006E36B1"/>
    <w:rsid w:val="006E4234"/>
    <w:rsid w:val="006E50AB"/>
    <w:rsid w:val="006F6F8C"/>
    <w:rsid w:val="006F7871"/>
    <w:rsid w:val="006F7997"/>
    <w:rsid w:val="00700F7B"/>
    <w:rsid w:val="00702267"/>
    <w:rsid w:val="00717D08"/>
    <w:rsid w:val="00723D0A"/>
    <w:rsid w:val="00726034"/>
    <w:rsid w:val="00727901"/>
    <w:rsid w:val="00730950"/>
    <w:rsid w:val="00730C2C"/>
    <w:rsid w:val="0073467D"/>
    <w:rsid w:val="00735420"/>
    <w:rsid w:val="0073637C"/>
    <w:rsid w:val="00751530"/>
    <w:rsid w:val="00751965"/>
    <w:rsid w:val="00754303"/>
    <w:rsid w:val="00754810"/>
    <w:rsid w:val="007553C0"/>
    <w:rsid w:val="007565E3"/>
    <w:rsid w:val="00756C4A"/>
    <w:rsid w:val="00756E2E"/>
    <w:rsid w:val="00757BB9"/>
    <w:rsid w:val="00761DEC"/>
    <w:rsid w:val="007628F7"/>
    <w:rsid w:val="0076291C"/>
    <w:rsid w:val="00765B70"/>
    <w:rsid w:val="007704AE"/>
    <w:rsid w:val="00772395"/>
    <w:rsid w:val="0077420D"/>
    <w:rsid w:val="00774486"/>
    <w:rsid w:val="00777575"/>
    <w:rsid w:val="00780CBD"/>
    <w:rsid w:val="00783142"/>
    <w:rsid w:val="00783C7C"/>
    <w:rsid w:val="00784C7A"/>
    <w:rsid w:val="00785BCD"/>
    <w:rsid w:val="00792688"/>
    <w:rsid w:val="00794F62"/>
    <w:rsid w:val="00796904"/>
    <w:rsid w:val="007A2839"/>
    <w:rsid w:val="007A7BD1"/>
    <w:rsid w:val="007B6036"/>
    <w:rsid w:val="007C3760"/>
    <w:rsid w:val="007C678E"/>
    <w:rsid w:val="007C679A"/>
    <w:rsid w:val="007D07CD"/>
    <w:rsid w:val="007D22DE"/>
    <w:rsid w:val="007D2933"/>
    <w:rsid w:val="007D32B4"/>
    <w:rsid w:val="007D6956"/>
    <w:rsid w:val="007D6A42"/>
    <w:rsid w:val="007E0A42"/>
    <w:rsid w:val="007E4480"/>
    <w:rsid w:val="007E6319"/>
    <w:rsid w:val="007F2C3E"/>
    <w:rsid w:val="007F6E68"/>
    <w:rsid w:val="00806145"/>
    <w:rsid w:val="00823292"/>
    <w:rsid w:val="008330A8"/>
    <w:rsid w:val="008345BF"/>
    <w:rsid w:val="00837778"/>
    <w:rsid w:val="00843281"/>
    <w:rsid w:val="00843FB8"/>
    <w:rsid w:val="008461F1"/>
    <w:rsid w:val="00846212"/>
    <w:rsid w:val="008552C1"/>
    <w:rsid w:val="00857B50"/>
    <w:rsid w:val="008703B5"/>
    <w:rsid w:val="008721E1"/>
    <w:rsid w:val="0087570D"/>
    <w:rsid w:val="00875EAD"/>
    <w:rsid w:val="00881630"/>
    <w:rsid w:val="008839F8"/>
    <w:rsid w:val="00890735"/>
    <w:rsid w:val="00894CD8"/>
    <w:rsid w:val="00897E26"/>
    <w:rsid w:val="008A5A68"/>
    <w:rsid w:val="008B0A20"/>
    <w:rsid w:val="008B5B54"/>
    <w:rsid w:val="008B7E25"/>
    <w:rsid w:val="008C3DA9"/>
    <w:rsid w:val="008D3810"/>
    <w:rsid w:val="008D79EF"/>
    <w:rsid w:val="008E390D"/>
    <w:rsid w:val="008E444D"/>
    <w:rsid w:val="008E54AA"/>
    <w:rsid w:val="008E7619"/>
    <w:rsid w:val="008F12A9"/>
    <w:rsid w:val="008F1500"/>
    <w:rsid w:val="0091074C"/>
    <w:rsid w:val="0091645E"/>
    <w:rsid w:val="009211BA"/>
    <w:rsid w:val="00925131"/>
    <w:rsid w:val="00931BF0"/>
    <w:rsid w:val="00931D0D"/>
    <w:rsid w:val="00932DC4"/>
    <w:rsid w:val="009335EC"/>
    <w:rsid w:val="0094267A"/>
    <w:rsid w:val="009434D3"/>
    <w:rsid w:val="0094557E"/>
    <w:rsid w:val="00950407"/>
    <w:rsid w:val="0095249E"/>
    <w:rsid w:val="00953DB1"/>
    <w:rsid w:val="0095437C"/>
    <w:rsid w:val="00955630"/>
    <w:rsid w:val="009569DE"/>
    <w:rsid w:val="00957FCD"/>
    <w:rsid w:val="00974119"/>
    <w:rsid w:val="00984786"/>
    <w:rsid w:val="009934A9"/>
    <w:rsid w:val="0099656C"/>
    <w:rsid w:val="009A3381"/>
    <w:rsid w:val="009A5A14"/>
    <w:rsid w:val="009B24A6"/>
    <w:rsid w:val="009B428B"/>
    <w:rsid w:val="009B449A"/>
    <w:rsid w:val="009B506E"/>
    <w:rsid w:val="009B534A"/>
    <w:rsid w:val="009C5315"/>
    <w:rsid w:val="009C5BD0"/>
    <w:rsid w:val="009D5247"/>
    <w:rsid w:val="009D77AD"/>
    <w:rsid w:val="009E3371"/>
    <w:rsid w:val="009E7ADC"/>
    <w:rsid w:val="009F110E"/>
    <w:rsid w:val="009F36E2"/>
    <w:rsid w:val="009F40EE"/>
    <w:rsid w:val="009F6CF4"/>
    <w:rsid w:val="00A03A61"/>
    <w:rsid w:val="00A05C9D"/>
    <w:rsid w:val="00A06C89"/>
    <w:rsid w:val="00A122B0"/>
    <w:rsid w:val="00A15F5F"/>
    <w:rsid w:val="00A25799"/>
    <w:rsid w:val="00A25ADA"/>
    <w:rsid w:val="00A31B5C"/>
    <w:rsid w:val="00A35A87"/>
    <w:rsid w:val="00A418A0"/>
    <w:rsid w:val="00A41C45"/>
    <w:rsid w:val="00A455D1"/>
    <w:rsid w:val="00A46CC3"/>
    <w:rsid w:val="00A477DD"/>
    <w:rsid w:val="00A51461"/>
    <w:rsid w:val="00A53E1E"/>
    <w:rsid w:val="00A569F5"/>
    <w:rsid w:val="00A5791E"/>
    <w:rsid w:val="00A5792F"/>
    <w:rsid w:val="00A57BC0"/>
    <w:rsid w:val="00A62900"/>
    <w:rsid w:val="00A63DFE"/>
    <w:rsid w:val="00A6703E"/>
    <w:rsid w:val="00A7223E"/>
    <w:rsid w:val="00A72A39"/>
    <w:rsid w:val="00A73891"/>
    <w:rsid w:val="00A74412"/>
    <w:rsid w:val="00A77A25"/>
    <w:rsid w:val="00A809D7"/>
    <w:rsid w:val="00A865FD"/>
    <w:rsid w:val="00A92377"/>
    <w:rsid w:val="00AA01D2"/>
    <w:rsid w:val="00AA2F7B"/>
    <w:rsid w:val="00AA61ED"/>
    <w:rsid w:val="00AB16B2"/>
    <w:rsid w:val="00AB753F"/>
    <w:rsid w:val="00AB7653"/>
    <w:rsid w:val="00AC2359"/>
    <w:rsid w:val="00AC3705"/>
    <w:rsid w:val="00AC439C"/>
    <w:rsid w:val="00AC5CE3"/>
    <w:rsid w:val="00AC6666"/>
    <w:rsid w:val="00AD0F60"/>
    <w:rsid w:val="00AD72C8"/>
    <w:rsid w:val="00AE0D85"/>
    <w:rsid w:val="00AE2BF2"/>
    <w:rsid w:val="00AE3092"/>
    <w:rsid w:val="00AE5CA4"/>
    <w:rsid w:val="00AF0F27"/>
    <w:rsid w:val="00B00E3F"/>
    <w:rsid w:val="00B010D9"/>
    <w:rsid w:val="00B044E7"/>
    <w:rsid w:val="00B04E63"/>
    <w:rsid w:val="00B07A6F"/>
    <w:rsid w:val="00B11447"/>
    <w:rsid w:val="00B12AF5"/>
    <w:rsid w:val="00B1711E"/>
    <w:rsid w:val="00B20A1A"/>
    <w:rsid w:val="00B262DA"/>
    <w:rsid w:val="00B30CB2"/>
    <w:rsid w:val="00B322C0"/>
    <w:rsid w:val="00B32ED7"/>
    <w:rsid w:val="00B3426C"/>
    <w:rsid w:val="00B408D5"/>
    <w:rsid w:val="00B40E14"/>
    <w:rsid w:val="00B454B3"/>
    <w:rsid w:val="00B458DD"/>
    <w:rsid w:val="00B51A60"/>
    <w:rsid w:val="00B60285"/>
    <w:rsid w:val="00B61800"/>
    <w:rsid w:val="00B7190D"/>
    <w:rsid w:val="00B728B3"/>
    <w:rsid w:val="00B7498F"/>
    <w:rsid w:val="00B838AD"/>
    <w:rsid w:val="00B86608"/>
    <w:rsid w:val="00B91A05"/>
    <w:rsid w:val="00B9580E"/>
    <w:rsid w:val="00B96AEE"/>
    <w:rsid w:val="00B974A4"/>
    <w:rsid w:val="00B97EF0"/>
    <w:rsid w:val="00BA00AC"/>
    <w:rsid w:val="00BA404F"/>
    <w:rsid w:val="00BB0D98"/>
    <w:rsid w:val="00BB3ACD"/>
    <w:rsid w:val="00BB5EE1"/>
    <w:rsid w:val="00BC0807"/>
    <w:rsid w:val="00BC1442"/>
    <w:rsid w:val="00BC2606"/>
    <w:rsid w:val="00BC28D4"/>
    <w:rsid w:val="00BC4919"/>
    <w:rsid w:val="00BC51EE"/>
    <w:rsid w:val="00BC7B00"/>
    <w:rsid w:val="00BC7D42"/>
    <w:rsid w:val="00BD6A90"/>
    <w:rsid w:val="00BD71D4"/>
    <w:rsid w:val="00BE64D5"/>
    <w:rsid w:val="00BF2822"/>
    <w:rsid w:val="00BF2F28"/>
    <w:rsid w:val="00BF5B9E"/>
    <w:rsid w:val="00BF7A73"/>
    <w:rsid w:val="00C0653D"/>
    <w:rsid w:val="00C06D24"/>
    <w:rsid w:val="00C1225F"/>
    <w:rsid w:val="00C124AE"/>
    <w:rsid w:val="00C17350"/>
    <w:rsid w:val="00C21452"/>
    <w:rsid w:val="00C2769E"/>
    <w:rsid w:val="00C33D98"/>
    <w:rsid w:val="00C34124"/>
    <w:rsid w:val="00C35110"/>
    <w:rsid w:val="00C3693E"/>
    <w:rsid w:val="00C402AE"/>
    <w:rsid w:val="00C41103"/>
    <w:rsid w:val="00C44AE2"/>
    <w:rsid w:val="00C44D05"/>
    <w:rsid w:val="00C67B86"/>
    <w:rsid w:val="00C74B88"/>
    <w:rsid w:val="00C811A2"/>
    <w:rsid w:val="00C903B8"/>
    <w:rsid w:val="00C91301"/>
    <w:rsid w:val="00C91C2F"/>
    <w:rsid w:val="00C93C73"/>
    <w:rsid w:val="00C949FE"/>
    <w:rsid w:val="00CA35D7"/>
    <w:rsid w:val="00CA3D20"/>
    <w:rsid w:val="00CA4C16"/>
    <w:rsid w:val="00CB2FA6"/>
    <w:rsid w:val="00CB4896"/>
    <w:rsid w:val="00CB497A"/>
    <w:rsid w:val="00CC0402"/>
    <w:rsid w:val="00CC3161"/>
    <w:rsid w:val="00CC662F"/>
    <w:rsid w:val="00CC7367"/>
    <w:rsid w:val="00CD03E7"/>
    <w:rsid w:val="00CD1E44"/>
    <w:rsid w:val="00CD5A85"/>
    <w:rsid w:val="00CE179A"/>
    <w:rsid w:val="00CE2270"/>
    <w:rsid w:val="00CE4944"/>
    <w:rsid w:val="00CF4013"/>
    <w:rsid w:val="00CF7C7B"/>
    <w:rsid w:val="00D06EF3"/>
    <w:rsid w:val="00D146EE"/>
    <w:rsid w:val="00D154F8"/>
    <w:rsid w:val="00D15941"/>
    <w:rsid w:val="00D16A60"/>
    <w:rsid w:val="00D21D84"/>
    <w:rsid w:val="00D21E1D"/>
    <w:rsid w:val="00D22C6F"/>
    <w:rsid w:val="00D30CCD"/>
    <w:rsid w:val="00D3589B"/>
    <w:rsid w:val="00D36A0A"/>
    <w:rsid w:val="00D41E98"/>
    <w:rsid w:val="00D50254"/>
    <w:rsid w:val="00D55111"/>
    <w:rsid w:val="00D61B31"/>
    <w:rsid w:val="00D62A14"/>
    <w:rsid w:val="00D64064"/>
    <w:rsid w:val="00D73262"/>
    <w:rsid w:val="00D73A0A"/>
    <w:rsid w:val="00D76092"/>
    <w:rsid w:val="00D82414"/>
    <w:rsid w:val="00D903C8"/>
    <w:rsid w:val="00D91C6C"/>
    <w:rsid w:val="00DA2524"/>
    <w:rsid w:val="00DA49AB"/>
    <w:rsid w:val="00DA646A"/>
    <w:rsid w:val="00DA7705"/>
    <w:rsid w:val="00DB12AD"/>
    <w:rsid w:val="00DB3DB7"/>
    <w:rsid w:val="00DB7EC0"/>
    <w:rsid w:val="00DC4D86"/>
    <w:rsid w:val="00DC544E"/>
    <w:rsid w:val="00DC6AD0"/>
    <w:rsid w:val="00DC6DB5"/>
    <w:rsid w:val="00DD293F"/>
    <w:rsid w:val="00DD40E7"/>
    <w:rsid w:val="00DE7A5D"/>
    <w:rsid w:val="00E012FB"/>
    <w:rsid w:val="00E048A5"/>
    <w:rsid w:val="00E07288"/>
    <w:rsid w:val="00E10CD5"/>
    <w:rsid w:val="00E10FEC"/>
    <w:rsid w:val="00E15B45"/>
    <w:rsid w:val="00E176DC"/>
    <w:rsid w:val="00E270C8"/>
    <w:rsid w:val="00E31D00"/>
    <w:rsid w:val="00E3381B"/>
    <w:rsid w:val="00E3448B"/>
    <w:rsid w:val="00E3538A"/>
    <w:rsid w:val="00E43492"/>
    <w:rsid w:val="00E462A9"/>
    <w:rsid w:val="00E50A0A"/>
    <w:rsid w:val="00E523C5"/>
    <w:rsid w:val="00E53185"/>
    <w:rsid w:val="00E56D2F"/>
    <w:rsid w:val="00E571D1"/>
    <w:rsid w:val="00E603F6"/>
    <w:rsid w:val="00E60C7C"/>
    <w:rsid w:val="00E61ED1"/>
    <w:rsid w:val="00E6496D"/>
    <w:rsid w:val="00E714A0"/>
    <w:rsid w:val="00E72B05"/>
    <w:rsid w:val="00E76C5C"/>
    <w:rsid w:val="00E8174E"/>
    <w:rsid w:val="00E9239C"/>
    <w:rsid w:val="00E976D2"/>
    <w:rsid w:val="00EA350B"/>
    <w:rsid w:val="00EA5718"/>
    <w:rsid w:val="00EB1C53"/>
    <w:rsid w:val="00EB65C0"/>
    <w:rsid w:val="00EC1D70"/>
    <w:rsid w:val="00EC4EAC"/>
    <w:rsid w:val="00EC6981"/>
    <w:rsid w:val="00ED183A"/>
    <w:rsid w:val="00ED20EC"/>
    <w:rsid w:val="00ED63F7"/>
    <w:rsid w:val="00ED6707"/>
    <w:rsid w:val="00ED7E1E"/>
    <w:rsid w:val="00EE2A54"/>
    <w:rsid w:val="00F009FE"/>
    <w:rsid w:val="00F00CDA"/>
    <w:rsid w:val="00F118B1"/>
    <w:rsid w:val="00F11A72"/>
    <w:rsid w:val="00F1555F"/>
    <w:rsid w:val="00F15EB7"/>
    <w:rsid w:val="00F328AE"/>
    <w:rsid w:val="00F33A54"/>
    <w:rsid w:val="00F36BD6"/>
    <w:rsid w:val="00F401A3"/>
    <w:rsid w:val="00F424D2"/>
    <w:rsid w:val="00F465C0"/>
    <w:rsid w:val="00F521BF"/>
    <w:rsid w:val="00F6160A"/>
    <w:rsid w:val="00F6214A"/>
    <w:rsid w:val="00F62978"/>
    <w:rsid w:val="00F639BA"/>
    <w:rsid w:val="00F84033"/>
    <w:rsid w:val="00F87364"/>
    <w:rsid w:val="00F876C0"/>
    <w:rsid w:val="00F87A5B"/>
    <w:rsid w:val="00F91F15"/>
    <w:rsid w:val="00F929DD"/>
    <w:rsid w:val="00F963C3"/>
    <w:rsid w:val="00F97215"/>
    <w:rsid w:val="00FA2EFC"/>
    <w:rsid w:val="00FB52A2"/>
    <w:rsid w:val="00FB6F79"/>
    <w:rsid w:val="00FC2346"/>
    <w:rsid w:val="00FC5E68"/>
    <w:rsid w:val="00FD1A90"/>
    <w:rsid w:val="00FD4FD5"/>
    <w:rsid w:val="00FE6153"/>
    <w:rsid w:val="00FF2BFE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37507DE"/>
  <w15:docId w15:val="{140CC877-639B-4BFE-9C9F-6F656C08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3A65"/>
    <w:pPr>
      <w:spacing w:line="240" w:lineRule="exact"/>
    </w:pPr>
    <w:rPr>
      <w:rFonts w:ascii="Arial" w:hAnsi="Arial"/>
      <w:lang w:val="en-GB"/>
    </w:rPr>
  </w:style>
  <w:style w:type="paragraph" w:styleId="Heading1">
    <w:name w:val="heading 1"/>
    <w:basedOn w:val="Normal"/>
    <w:next w:val="0Textedebase"/>
    <w:link w:val="Heading1Char"/>
    <w:uiPriority w:val="9"/>
    <w:qFormat/>
    <w:rsid w:val="008461F1"/>
    <w:pPr>
      <w:numPr>
        <w:numId w:val="90"/>
      </w:numPr>
      <w:spacing w:before="360" w:after="240" w:line="240" w:lineRule="auto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0Textedebase"/>
    <w:link w:val="Heading2Char"/>
    <w:uiPriority w:val="9"/>
    <w:qFormat/>
    <w:pPr>
      <w:numPr>
        <w:ilvl w:val="1"/>
        <w:numId w:val="90"/>
      </w:numPr>
      <w:jc w:val="both"/>
      <w:outlineLvl w:val="1"/>
    </w:pPr>
    <w:rPr>
      <w:i/>
      <w:iCs/>
    </w:rPr>
  </w:style>
  <w:style w:type="paragraph" w:styleId="Heading3">
    <w:name w:val="heading 3"/>
    <w:basedOn w:val="Normal"/>
    <w:next w:val="0Textedebase"/>
    <w:link w:val="Heading3Char"/>
    <w:autoRedefine/>
    <w:uiPriority w:val="9"/>
    <w:qFormat/>
    <w:rsid w:val="006D31E2"/>
    <w:pPr>
      <w:numPr>
        <w:ilvl w:val="2"/>
        <w:numId w:val="90"/>
      </w:numPr>
      <w:tabs>
        <w:tab w:val="left" w:pos="567"/>
      </w:tabs>
      <w:jc w:val="both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506B50"/>
    <w:pPr>
      <w:numPr>
        <w:ilvl w:val="3"/>
        <w:numId w:val="90"/>
      </w:numPr>
      <w:tabs>
        <w:tab w:val="left" w:pos="851"/>
      </w:tabs>
      <w:outlineLvl w:val="3"/>
    </w:pPr>
    <w:rPr>
      <w:rFonts w:cs="Arial"/>
      <w:bCs/>
      <w:i/>
    </w:rPr>
  </w:style>
  <w:style w:type="paragraph" w:styleId="Heading5">
    <w:name w:val="heading 5"/>
    <w:basedOn w:val="Normal"/>
    <w:next w:val="GMSBulletPoint"/>
    <w:link w:val="Heading5Char"/>
    <w:autoRedefine/>
    <w:uiPriority w:val="9"/>
    <w:qFormat/>
    <w:rsid w:val="00AA2F7B"/>
    <w:pPr>
      <w:keepNext/>
      <w:numPr>
        <w:ilvl w:val="4"/>
        <w:numId w:val="90"/>
      </w:numPr>
      <w:spacing w:line="240" w:lineRule="auto"/>
      <w:outlineLvl w:val="4"/>
    </w:pPr>
    <w:rPr>
      <w:rFonts w:ascii="Bookman Old Style" w:hAnsi="Bookman Old Style" w:cs="Arial"/>
      <w:bCs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2F7B"/>
    <w:pPr>
      <w:keepNext/>
      <w:numPr>
        <w:ilvl w:val="5"/>
        <w:numId w:val="90"/>
      </w:numPr>
      <w:tabs>
        <w:tab w:val="num" w:pos="1152"/>
      </w:tabs>
      <w:spacing w:line="240" w:lineRule="auto"/>
      <w:outlineLvl w:val="5"/>
    </w:pPr>
    <w:rPr>
      <w:rFonts w:ascii="Bookman Old Style" w:hAnsi="Bookman Old Style"/>
      <w:color w:val="00FF00"/>
      <w:sz w:val="22"/>
      <w:szCs w:val="24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2F7B"/>
    <w:pPr>
      <w:keepNext/>
      <w:numPr>
        <w:ilvl w:val="6"/>
        <w:numId w:val="90"/>
      </w:numPr>
      <w:tabs>
        <w:tab w:val="num" w:pos="1296"/>
      </w:tabs>
      <w:spacing w:line="240" w:lineRule="auto"/>
      <w:jc w:val="both"/>
      <w:outlineLvl w:val="6"/>
    </w:pPr>
    <w:rPr>
      <w:rFonts w:ascii="Bookman Old Style" w:hAnsi="Bookman Old Style"/>
      <w:color w:val="00FF00"/>
      <w:sz w:val="22"/>
      <w:szCs w:val="24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A2F7B"/>
    <w:pPr>
      <w:keepNext/>
      <w:numPr>
        <w:ilvl w:val="7"/>
        <w:numId w:val="90"/>
      </w:numPr>
      <w:tabs>
        <w:tab w:val="num" w:pos="1440"/>
      </w:tabs>
      <w:spacing w:line="240" w:lineRule="auto"/>
      <w:outlineLvl w:val="7"/>
    </w:pPr>
    <w:rPr>
      <w:rFonts w:ascii="Bookman Old Style" w:hAnsi="Bookman Old Style" w:cs="Arial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A2F7B"/>
    <w:pPr>
      <w:keepNext/>
      <w:numPr>
        <w:ilvl w:val="8"/>
        <w:numId w:val="90"/>
      </w:numPr>
      <w:tabs>
        <w:tab w:val="num" w:pos="1584"/>
      </w:tabs>
      <w:spacing w:line="240" w:lineRule="auto"/>
      <w:jc w:val="center"/>
      <w:outlineLvl w:val="8"/>
    </w:pPr>
    <w:rPr>
      <w:rFonts w:ascii="Bookman Old Style" w:hAnsi="Bookman Old Style"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link w:val="0TextedebaseChar"/>
    <w:rsid w:val="00AE0D85"/>
    <w:pPr>
      <w:jc w:val="both"/>
    </w:pPr>
  </w:style>
  <w:style w:type="paragraph" w:customStyle="1" w:styleId="1Premierretrait">
    <w:name w:val="1 Premier retrait"/>
    <w:basedOn w:val="0Textedebase"/>
    <w:link w:val="1PremierretraitChar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FootnoteText">
    <w:name w:val="footnote text"/>
    <w:basedOn w:val="Normal"/>
    <w:link w:val="FootnoteTextChar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link w:val="FooterChar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uiPriority w:val="39"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rsid w:val="00F36BD6"/>
    <w:pPr>
      <w:tabs>
        <w:tab w:val="clear" w:pos="1701"/>
        <w:tab w:val="left" w:pos="851"/>
      </w:tabs>
      <w:spacing w:before="60" w:after="60"/>
      <w:ind w:left="851" w:hanging="284"/>
    </w:pPr>
  </w:style>
  <w:style w:type="character" w:customStyle="1" w:styleId="0TextedebaseChar">
    <w:name w:val="0 Texte de base Char"/>
    <w:basedOn w:val="DefaultParagraphFont"/>
    <w:link w:val="0Textedebase"/>
    <w:rsid w:val="00483A65"/>
    <w:rPr>
      <w:rFonts w:ascii="Arial" w:hAnsi="Arial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A00AC"/>
    <w:pPr>
      <w:keepNext/>
      <w:keepLines/>
      <w:spacing w:before="24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DB12AD"/>
    <w:pPr>
      <w:tabs>
        <w:tab w:val="left" w:pos="1418"/>
        <w:tab w:val="right" w:leader="dot" w:pos="9638"/>
      </w:tabs>
      <w:spacing w:line="360" w:lineRule="auto"/>
      <w:ind w:left="1134" w:hanging="1134"/>
    </w:pPr>
    <w:rPr>
      <w:rFonts w:cs="Arial"/>
      <w:iC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7A73"/>
    <w:pPr>
      <w:tabs>
        <w:tab w:val="left" w:pos="567"/>
        <w:tab w:val="left" w:pos="880"/>
        <w:tab w:val="right" w:pos="9638"/>
      </w:tabs>
      <w:spacing w:before="120" w:line="240" w:lineRule="atLeast"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BA00AC"/>
    <w:rPr>
      <w:color w:val="0000FF" w:themeColor="hyperlink"/>
      <w:u w:val="single"/>
    </w:rPr>
  </w:style>
  <w:style w:type="table" w:styleId="TableGrid">
    <w:name w:val="Table Grid"/>
    <w:aliases w:val="RFID Table"/>
    <w:basedOn w:val="TableNormal"/>
    <w:uiPriority w:val="39"/>
    <w:rsid w:val="002B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2B55DE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69AE"/>
    <w:rPr>
      <w:rFonts w:ascii="Arial" w:hAnsi="Arial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02267"/>
    <w:rPr>
      <w:rFonts w:ascii="Arial" w:hAnsi="Arial"/>
      <w:lang w:val="en-GB"/>
    </w:rPr>
  </w:style>
  <w:style w:type="paragraph" w:customStyle="1" w:styleId="2Textedebase10points">
    <w:name w:val="2 Texte de base 10 points"/>
    <w:basedOn w:val="Normal"/>
    <w:link w:val="2Textedebase10pointsCar"/>
    <w:rsid w:val="006211C0"/>
    <w:pPr>
      <w:tabs>
        <w:tab w:val="left" w:pos="567"/>
      </w:tabs>
      <w:jc w:val="both"/>
    </w:pPr>
    <w:rPr>
      <w:lang w:val="fr-FR" w:eastAsia="zh-CN"/>
    </w:rPr>
  </w:style>
  <w:style w:type="character" w:customStyle="1" w:styleId="2Textedebase10pointsCar">
    <w:name w:val="2 Texte de base 10 points Car"/>
    <w:link w:val="2Textedebase10points"/>
    <w:rsid w:val="006211C0"/>
    <w:rPr>
      <w:rFonts w:ascii="Arial" w:hAnsi="Arial"/>
      <w:lang w:val="fr-FR" w:eastAsia="zh-CN"/>
    </w:rPr>
  </w:style>
  <w:style w:type="character" w:styleId="CommentReference">
    <w:name w:val="annotation reference"/>
    <w:basedOn w:val="DefaultParagraphFont"/>
    <w:uiPriority w:val="99"/>
    <w:unhideWhenUsed/>
    <w:rsid w:val="00D36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A0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36A0A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A0A"/>
    <w:rPr>
      <w:rFonts w:ascii="Arial" w:hAnsi="Arial"/>
      <w:b/>
      <w:bCs/>
      <w:lang w:val="en-GB"/>
    </w:rPr>
  </w:style>
  <w:style w:type="character" w:customStyle="1" w:styleId="1PremierretraitChar">
    <w:name w:val="1 Premier retrait Char"/>
    <w:basedOn w:val="DefaultParagraphFont"/>
    <w:link w:val="1Premierretrait"/>
    <w:rsid w:val="005C270A"/>
    <w:rPr>
      <w:rFonts w:ascii="Arial" w:hAnsi="Arial"/>
      <w:lang w:val="en-GB"/>
    </w:rPr>
  </w:style>
  <w:style w:type="character" w:customStyle="1" w:styleId="TOC1Char">
    <w:name w:val="TOC 1 Char"/>
    <w:link w:val="TOC1"/>
    <w:uiPriority w:val="39"/>
    <w:rsid w:val="00DB12AD"/>
    <w:rPr>
      <w:rFonts w:ascii="Arial" w:hAnsi="Arial" w:cs="Arial"/>
      <w:iCs/>
      <w:noProof/>
      <w:szCs w:val="24"/>
      <w:lang w:val="en-GB"/>
    </w:rPr>
  </w:style>
  <w:style w:type="paragraph" w:styleId="NoSpacing">
    <w:name w:val="No Spacing"/>
    <w:aliases w:val="Figures"/>
    <w:basedOn w:val="Normal"/>
    <w:next w:val="Normal"/>
    <w:link w:val="NoSpacingChar"/>
    <w:autoRedefine/>
    <w:uiPriority w:val="1"/>
    <w:rsid w:val="009934A9"/>
    <w:pPr>
      <w:spacing w:line="360" w:lineRule="auto"/>
    </w:pPr>
    <w:rPr>
      <w:rFonts w:cs="Arial"/>
      <w:noProof/>
      <w:sz w:val="22"/>
      <w:szCs w:val="22"/>
      <w:lang w:val="en-US"/>
    </w:rPr>
  </w:style>
  <w:style w:type="character" w:customStyle="1" w:styleId="NoSpacingChar">
    <w:name w:val="No Spacing Char"/>
    <w:aliases w:val="Figures Char"/>
    <w:basedOn w:val="DefaultParagraphFont"/>
    <w:link w:val="NoSpacing"/>
    <w:uiPriority w:val="1"/>
    <w:rsid w:val="009934A9"/>
    <w:rPr>
      <w:rFonts w:ascii="Arial" w:hAnsi="Arial" w:cs="Arial"/>
      <w:noProof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06B50"/>
    <w:rPr>
      <w:rFonts w:ascii="Arial" w:hAnsi="Arial" w:cs="Arial"/>
      <w:bCs/>
      <w:i/>
      <w:lang w:val="en-GB"/>
    </w:rPr>
  </w:style>
  <w:style w:type="paragraph" w:styleId="Revision">
    <w:name w:val="Revision"/>
    <w:hidden/>
    <w:uiPriority w:val="99"/>
    <w:semiHidden/>
    <w:rsid w:val="00414704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94557E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D3F0F"/>
    <w:pPr>
      <w:tabs>
        <w:tab w:val="left" w:pos="1100"/>
        <w:tab w:val="right" w:leader="dot" w:pos="9628"/>
      </w:tabs>
      <w:spacing w:after="100"/>
      <w:ind w:left="400"/>
    </w:pPr>
  </w:style>
  <w:style w:type="paragraph" w:customStyle="1" w:styleId="Textedebase">
    <w:name w:val="Texte de base"/>
    <w:basedOn w:val="Normal"/>
    <w:link w:val="TextedebaseCar"/>
    <w:qFormat/>
    <w:rsid w:val="00B60285"/>
    <w:pPr>
      <w:spacing w:line="240" w:lineRule="atLeast"/>
      <w:jc w:val="both"/>
    </w:pPr>
    <w:rPr>
      <w:rFonts w:ascii="Bookman Old Style" w:hAnsi="Bookman Old Style"/>
    </w:rPr>
  </w:style>
  <w:style w:type="paragraph" w:customStyle="1" w:styleId="TextedebaseBold">
    <w:name w:val="Texte de base Bold"/>
    <w:basedOn w:val="Normal"/>
    <w:qFormat/>
    <w:rsid w:val="00B60285"/>
    <w:pPr>
      <w:spacing w:line="240" w:lineRule="atLeast"/>
      <w:jc w:val="both"/>
    </w:pPr>
    <w:rPr>
      <w:rFonts w:ascii="Bookman Old Style" w:hAnsi="Bookman Old Style" w:cs="Arial"/>
      <w:b/>
      <w:bCs/>
      <w:color w:val="000000"/>
    </w:rPr>
  </w:style>
  <w:style w:type="character" w:customStyle="1" w:styleId="TextedebaseCar">
    <w:name w:val="Texte de base Car"/>
    <w:link w:val="Textedebase"/>
    <w:rsid w:val="00B60285"/>
    <w:rPr>
      <w:rFonts w:ascii="Bookman Old Style" w:hAnsi="Bookman Old Style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A2F7B"/>
    <w:rPr>
      <w:rFonts w:ascii="Bookman Old Style" w:hAnsi="Bookman Old Style" w:cs="Arial"/>
      <w:bCs/>
      <w:lang w:val="en-GB" w:eastAsia="en-US"/>
    </w:rPr>
  </w:style>
  <w:style w:type="paragraph" w:styleId="TableofFigures">
    <w:name w:val="table of figures"/>
    <w:basedOn w:val="Normal"/>
    <w:next w:val="Normal"/>
    <w:link w:val="TableofFiguresChar"/>
    <w:unhideWhenUsed/>
    <w:rsid w:val="00B60285"/>
  </w:style>
  <w:style w:type="character" w:customStyle="1" w:styleId="Heading6Char">
    <w:name w:val="Heading 6 Char"/>
    <w:basedOn w:val="DefaultParagraphFont"/>
    <w:link w:val="Heading6"/>
    <w:uiPriority w:val="9"/>
    <w:rsid w:val="00AA2F7B"/>
    <w:rPr>
      <w:rFonts w:ascii="Bookman Old Style" w:hAnsi="Bookman Old Style"/>
      <w:color w:val="00FF00"/>
      <w:sz w:val="22"/>
      <w:szCs w:val="24"/>
      <w:u w:val="single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A2F7B"/>
    <w:rPr>
      <w:rFonts w:ascii="Bookman Old Style" w:hAnsi="Bookman Old Style"/>
      <w:color w:val="00FF00"/>
      <w:sz w:val="22"/>
      <w:szCs w:val="24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A2F7B"/>
    <w:rPr>
      <w:rFonts w:ascii="Bookman Old Style" w:hAnsi="Bookman Old Style" w:cs="Arial"/>
      <w:b/>
      <w:bCs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A2F7B"/>
    <w:rPr>
      <w:rFonts w:ascii="Bookman Old Style" w:hAnsi="Bookman Old Style" w:cs="Arial"/>
      <w:b/>
      <w:bCs/>
      <w:sz w:val="22"/>
      <w:lang w:val="en-GB" w:eastAsia="en-US"/>
    </w:rPr>
  </w:style>
  <w:style w:type="paragraph" w:customStyle="1" w:styleId="DateSignature">
    <w:name w:val="Date + Signature"/>
    <w:basedOn w:val="Normal"/>
    <w:rsid w:val="00AA2F7B"/>
    <w:pPr>
      <w:tabs>
        <w:tab w:val="left" w:pos="5103"/>
      </w:tabs>
      <w:spacing w:line="240" w:lineRule="atLeast"/>
      <w:jc w:val="both"/>
    </w:pPr>
    <w:rPr>
      <w:rFonts w:ascii="Bookman Old Style" w:hAnsi="Bookman Old Style"/>
    </w:rPr>
  </w:style>
  <w:style w:type="paragraph" w:customStyle="1" w:styleId="Deuximeretrait">
    <w:name w:val="Deuxième retrait"/>
    <w:basedOn w:val="GMSBulletPoint"/>
    <w:rsid w:val="00AA2F7B"/>
    <w:pPr>
      <w:framePr w:wrap="around"/>
      <w:tabs>
        <w:tab w:val="num" w:pos="360"/>
      </w:tabs>
      <w:spacing w:before="120"/>
      <w:ind w:left="360" w:hanging="360"/>
    </w:pPr>
  </w:style>
  <w:style w:type="paragraph" w:customStyle="1" w:styleId="GMSBulletPoint">
    <w:name w:val="GMS Bullet Point"/>
    <w:basedOn w:val="Normal"/>
    <w:link w:val="GMSBulletPointChar"/>
    <w:autoRedefine/>
    <w:rsid w:val="00AA2F7B"/>
    <w:pPr>
      <w:framePr w:hSpace="180" w:wrap="around" w:vAnchor="text" w:hAnchor="text" w:y="1"/>
      <w:spacing w:line="240" w:lineRule="atLeast"/>
      <w:contextualSpacing/>
      <w:suppressOverlap/>
      <w:jc w:val="both"/>
    </w:pPr>
    <w:rPr>
      <w:rFonts w:ascii="Bookman Old Style" w:hAnsi="Bookman Old Style"/>
    </w:rPr>
  </w:style>
  <w:style w:type="paragraph" w:customStyle="1" w:styleId="Premierretrait">
    <w:name w:val="Premier retrait"/>
    <w:basedOn w:val="GMSBulletPoint"/>
    <w:link w:val="PremierretraitCar"/>
    <w:rsid w:val="00AA2F7B"/>
    <w:pPr>
      <w:framePr w:wrap="around"/>
      <w:tabs>
        <w:tab w:val="num" w:pos="567"/>
      </w:tabs>
      <w:spacing w:before="120"/>
      <w:ind w:left="567" w:hanging="567"/>
    </w:pPr>
  </w:style>
  <w:style w:type="paragraph" w:customStyle="1" w:styleId="2Texte">
    <w:name w:val="2 (Texte)"/>
    <w:basedOn w:val="Normal"/>
    <w:rsid w:val="00AA2F7B"/>
    <w:pPr>
      <w:spacing w:line="240" w:lineRule="atLeast"/>
      <w:jc w:val="both"/>
    </w:pPr>
    <w:rPr>
      <w:rFonts w:ascii="Bookman Old Style" w:hAnsi="Bookman Old Style"/>
      <w:snapToGrid w:val="0"/>
      <w:lang w:eastAsia="fr-FR"/>
    </w:rPr>
  </w:style>
  <w:style w:type="paragraph" w:customStyle="1" w:styleId="Troisimeretrait">
    <w:name w:val="Troisième retrait"/>
    <w:basedOn w:val="GMSBulletPoint"/>
    <w:rsid w:val="00AA2F7B"/>
    <w:pPr>
      <w:framePr w:wrap="around"/>
      <w:tabs>
        <w:tab w:val="num" w:pos="567"/>
      </w:tabs>
      <w:spacing w:before="120"/>
      <w:ind w:left="567" w:hanging="567"/>
    </w:pPr>
  </w:style>
  <w:style w:type="paragraph" w:customStyle="1" w:styleId="2texte0">
    <w:name w:val="2texte"/>
    <w:basedOn w:val="Normal"/>
    <w:semiHidden/>
    <w:rsid w:val="00AA2F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A2F7B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A2F7B"/>
    <w:rPr>
      <w:rFonts w:ascii="Times New Roman" w:hAnsi="Times New Roman"/>
      <w:sz w:val="24"/>
      <w:szCs w:val="24"/>
      <w:lang w:val="en-GB" w:eastAsia="en-US"/>
    </w:rPr>
  </w:style>
  <w:style w:type="paragraph" w:customStyle="1" w:styleId="xl24">
    <w:name w:val="xl24"/>
    <w:basedOn w:val="Normal"/>
    <w:semiHidden/>
    <w:rsid w:val="00AA2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diagStripe" w:color="auto" w:fill="auto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xl25">
    <w:name w:val="xl25"/>
    <w:basedOn w:val="Normal"/>
    <w:semiHidden/>
    <w:rsid w:val="00AA2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 w:val="24"/>
      <w:szCs w:val="24"/>
      <w:lang w:eastAsia="en-US"/>
    </w:rPr>
  </w:style>
  <w:style w:type="paragraph" w:customStyle="1" w:styleId="xl26">
    <w:name w:val="xl26"/>
    <w:basedOn w:val="Normal"/>
    <w:semiHidden/>
    <w:rsid w:val="00AA2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xl27">
    <w:name w:val="xl27"/>
    <w:basedOn w:val="Normal"/>
    <w:semiHidden/>
    <w:rsid w:val="00AA2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 w:val="24"/>
      <w:szCs w:val="24"/>
      <w:lang w:eastAsia="en-US"/>
    </w:rPr>
  </w:style>
  <w:style w:type="paragraph" w:customStyle="1" w:styleId="xl28">
    <w:name w:val="xl28"/>
    <w:basedOn w:val="Normal"/>
    <w:semiHidden/>
    <w:rsid w:val="00AA2F7B"/>
    <w:pPr>
      <w:shd w:val="diagStripe" w:color="auto" w:fill="auto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Bullets">
    <w:name w:val="Bullets"/>
    <w:basedOn w:val="Normal"/>
    <w:semiHidden/>
    <w:rsid w:val="00AA2F7B"/>
    <w:pPr>
      <w:tabs>
        <w:tab w:val="num" w:pos="567"/>
      </w:tabs>
      <w:spacing w:line="240" w:lineRule="auto"/>
      <w:ind w:left="567" w:hanging="567"/>
    </w:pPr>
    <w:rPr>
      <w:rFonts w:ascii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AA2F7B"/>
    <w:pPr>
      <w:spacing w:line="240" w:lineRule="auto"/>
      <w:jc w:val="both"/>
    </w:pPr>
    <w:rPr>
      <w:rFonts w:ascii="Times New Roman" w:hAnsi="Times New Roman"/>
      <w:i/>
      <w:iCs/>
      <w:color w:val="FF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A2F7B"/>
    <w:rPr>
      <w:rFonts w:ascii="Times New Roman" w:hAnsi="Times New Roman"/>
      <w:i/>
      <w:iCs/>
      <w:color w:val="FF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rsid w:val="00AA2F7B"/>
    <w:pPr>
      <w:spacing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A2F7B"/>
    <w:rPr>
      <w:rFonts w:ascii="Times New Roman" w:hAnsi="Times New Roman"/>
      <w:sz w:val="24"/>
      <w:szCs w:val="24"/>
      <w:lang w:val="en-GB" w:eastAsia="en-US"/>
    </w:rPr>
  </w:style>
  <w:style w:type="paragraph" w:customStyle="1" w:styleId="BalloonText1">
    <w:name w:val="Balloon Text1"/>
    <w:basedOn w:val="Normal"/>
    <w:semiHidden/>
    <w:rsid w:val="00AA2F7B"/>
    <w:pPr>
      <w:numPr>
        <w:numId w:val="26"/>
      </w:numPr>
      <w:tabs>
        <w:tab w:val="clear" w:pos="600"/>
      </w:tabs>
      <w:spacing w:line="240" w:lineRule="auto"/>
      <w:ind w:left="0" w:firstLine="0"/>
    </w:pPr>
    <w:rPr>
      <w:rFonts w:ascii="Tahoma" w:hAnsi="Tahoma" w:cs="Tahoma"/>
      <w:sz w:val="16"/>
      <w:szCs w:val="16"/>
      <w:lang w:val="de-DE" w:eastAsia="de-DE"/>
    </w:rPr>
  </w:style>
  <w:style w:type="paragraph" w:styleId="BodyTextIndent">
    <w:name w:val="Body Text Indent"/>
    <w:basedOn w:val="Normal"/>
    <w:link w:val="BodyTextIndentChar"/>
    <w:rsid w:val="00AA2F7B"/>
    <w:pPr>
      <w:tabs>
        <w:tab w:val="left" w:pos="851"/>
      </w:tabs>
      <w:spacing w:before="120" w:line="240" w:lineRule="atLeast"/>
      <w:ind w:left="851" w:hanging="851"/>
      <w:jc w:val="both"/>
    </w:pPr>
    <w:rPr>
      <w:rFonts w:ascii="Bookman Old Style" w:hAnsi="Bookman Old Style"/>
    </w:rPr>
  </w:style>
  <w:style w:type="character" w:customStyle="1" w:styleId="BodyTextIndentChar">
    <w:name w:val="Body Text Indent Char"/>
    <w:basedOn w:val="DefaultParagraphFont"/>
    <w:link w:val="BodyTextIndent"/>
    <w:rsid w:val="00AA2F7B"/>
    <w:rPr>
      <w:rFonts w:ascii="Bookman Old Style" w:hAnsi="Bookman Old Style"/>
      <w:lang w:val="en-GB"/>
    </w:rPr>
  </w:style>
  <w:style w:type="paragraph" w:customStyle="1" w:styleId="xl29">
    <w:name w:val="xl29"/>
    <w:basedOn w:val="Normal"/>
    <w:semiHidden/>
    <w:rsid w:val="00AA2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 w:val="24"/>
      <w:szCs w:val="24"/>
      <w:lang w:eastAsia="en-US"/>
    </w:rPr>
  </w:style>
  <w:style w:type="paragraph" w:customStyle="1" w:styleId="xl30">
    <w:name w:val="xl30"/>
    <w:basedOn w:val="Normal"/>
    <w:semiHidden/>
    <w:rsid w:val="00AA2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 w:val="24"/>
      <w:szCs w:val="24"/>
      <w:lang w:eastAsia="en-US"/>
    </w:rPr>
  </w:style>
  <w:style w:type="paragraph" w:customStyle="1" w:styleId="xl31">
    <w:name w:val="xl31"/>
    <w:basedOn w:val="Normal"/>
    <w:semiHidden/>
    <w:rsid w:val="00AA2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 w:val="24"/>
      <w:szCs w:val="24"/>
      <w:lang w:eastAsia="en-US"/>
    </w:rPr>
  </w:style>
  <w:style w:type="paragraph" w:customStyle="1" w:styleId="xl32">
    <w:name w:val="xl32"/>
    <w:basedOn w:val="Normal"/>
    <w:semiHidden/>
    <w:rsid w:val="00AA2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xl33">
    <w:name w:val="xl33"/>
    <w:basedOn w:val="Normal"/>
    <w:semiHidden/>
    <w:rsid w:val="00AA2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xl34">
    <w:name w:val="xl34"/>
    <w:basedOn w:val="Normal"/>
    <w:semiHidden/>
    <w:rsid w:val="00AA2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AA2F7B"/>
    <w:pPr>
      <w:spacing w:line="240" w:lineRule="atLeast"/>
    </w:pPr>
    <w:rPr>
      <w:rFonts w:ascii="Bookman Old Style" w:hAnsi="Bookman Old Style"/>
    </w:rPr>
  </w:style>
  <w:style w:type="character" w:customStyle="1" w:styleId="SalutationChar">
    <w:name w:val="Salutation Char"/>
    <w:basedOn w:val="DefaultParagraphFont"/>
    <w:link w:val="Salutation"/>
    <w:rsid w:val="00AA2F7B"/>
    <w:rPr>
      <w:rFonts w:ascii="Bookman Old Style" w:hAnsi="Bookman Old Style"/>
      <w:lang w:val="en-GB"/>
    </w:rPr>
  </w:style>
  <w:style w:type="paragraph" w:styleId="ListBullet">
    <w:name w:val="List Bullet"/>
    <w:basedOn w:val="Normal"/>
    <w:autoRedefine/>
    <w:rsid w:val="00AA2F7B"/>
    <w:pPr>
      <w:numPr>
        <w:numId w:val="27"/>
      </w:numPr>
      <w:spacing w:line="240" w:lineRule="atLeast"/>
    </w:pPr>
    <w:rPr>
      <w:rFonts w:ascii="Bookman Old Style" w:hAnsi="Bookman Old Style"/>
    </w:rPr>
  </w:style>
  <w:style w:type="paragraph" w:styleId="ListBullet2">
    <w:name w:val="List Bullet 2"/>
    <w:basedOn w:val="Normal"/>
    <w:autoRedefine/>
    <w:rsid w:val="00AA2F7B"/>
    <w:pPr>
      <w:numPr>
        <w:numId w:val="28"/>
      </w:numPr>
      <w:spacing w:line="240" w:lineRule="atLeast"/>
    </w:pPr>
    <w:rPr>
      <w:rFonts w:ascii="Bookman Old Style" w:hAnsi="Bookman Old Style"/>
    </w:rPr>
  </w:style>
  <w:style w:type="paragraph" w:styleId="ListBullet3">
    <w:name w:val="List Bullet 3"/>
    <w:basedOn w:val="Normal"/>
    <w:autoRedefine/>
    <w:rsid w:val="00AA2F7B"/>
    <w:pPr>
      <w:numPr>
        <w:numId w:val="29"/>
      </w:numPr>
      <w:spacing w:line="240" w:lineRule="atLeast"/>
    </w:pPr>
    <w:rPr>
      <w:rFonts w:ascii="Bookman Old Style" w:hAnsi="Bookman Old Style"/>
    </w:rPr>
  </w:style>
  <w:style w:type="paragraph" w:styleId="ListBullet4">
    <w:name w:val="List Bullet 4"/>
    <w:basedOn w:val="Normal"/>
    <w:autoRedefine/>
    <w:rsid w:val="00AA2F7B"/>
    <w:pPr>
      <w:numPr>
        <w:numId w:val="30"/>
      </w:numPr>
      <w:spacing w:line="240" w:lineRule="atLeast"/>
    </w:pPr>
    <w:rPr>
      <w:rFonts w:ascii="Bookman Old Style" w:hAnsi="Bookman Old Style"/>
    </w:rPr>
  </w:style>
  <w:style w:type="paragraph" w:styleId="ListBullet5">
    <w:name w:val="List Bullet 5"/>
    <w:basedOn w:val="Normal"/>
    <w:autoRedefine/>
    <w:rsid w:val="00AA2F7B"/>
    <w:pPr>
      <w:numPr>
        <w:numId w:val="31"/>
      </w:numPr>
      <w:spacing w:line="240" w:lineRule="atLeast"/>
    </w:pPr>
    <w:rPr>
      <w:rFonts w:ascii="Bookman Old Style" w:hAnsi="Bookman Old Style"/>
    </w:rPr>
  </w:style>
  <w:style w:type="character" w:styleId="FollowedHyperlink">
    <w:name w:val="FollowedHyperlink"/>
    <w:rsid w:val="00AA2F7B"/>
    <w:rPr>
      <w:color w:val="606420"/>
      <w:u w:val="single"/>
    </w:rPr>
  </w:style>
  <w:style w:type="paragraph" w:styleId="BlockText">
    <w:name w:val="Block Text"/>
    <w:basedOn w:val="Normal"/>
    <w:rsid w:val="00AA2F7B"/>
    <w:pPr>
      <w:spacing w:after="120" w:line="240" w:lineRule="atLeast"/>
      <w:ind w:left="1440" w:right="1440"/>
    </w:pPr>
    <w:rPr>
      <w:rFonts w:ascii="Bookman Old Style" w:hAnsi="Bookman Old Style"/>
    </w:rPr>
  </w:style>
  <w:style w:type="paragraph" w:styleId="Date">
    <w:name w:val="Date"/>
    <w:basedOn w:val="Normal"/>
    <w:next w:val="Normal"/>
    <w:link w:val="DateChar"/>
    <w:rsid w:val="00AA2F7B"/>
    <w:pPr>
      <w:spacing w:line="240" w:lineRule="atLeast"/>
    </w:pPr>
    <w:rPr>
      <w:rFonts w:ascii="Bookman Old Style" w:hAnsi="Bookman Old Style"/>
    </w:rPr>
  </w:style>
  <w:style w:type="character" w:customStyle="1" w:styleId="DateChar">
    <w:name w:val="Date Char"/>
    <w:basedOn w:val="DefaultParagraphFont"/>
    <w:link w:val="Date"/>
    <w:rsid w:val="00AA2F7B"/>
    <w:rPr>
      <w:rFonts w:ascii="Bookman Old Style" w:hAnsi="Bookman Old Style"/>
      <w:lang w:val="en-GB"/>
    </w:rPr>
  </w:style>
  <w:style w:type="paragraph" w:styleId="E-mailSignature">
    <w:name w:val="E-mail Signature"/>
    <w:basedOn w:val="Normal"/>
    <w:link w:val="E-mailSignatureChar"/>
    <w:rsid w:val="00AA2F7B"/>
    <w:pPr>
      <w:spacing w:line="240" w:lineRule="atLeast"/>
    </w:pPr>
    <w:rPr>
      <w:rFonts w:ascii="Bookman Old Style" w:hAnsi="Bookman Old Style"/>
    </w:rPr>
  </w:style>
  <w:style w:type="character" w:customStyle="1" w:styleId="E-mailSignatureChar">
    <w:name w:val="E-mail Signature Char"/>
    <w:basedOn w:val="DefaultParagraphFont"/>
    <w:link w:val="E-mailSignature"/>
    <w:rsid w:val="00AA2F7B"/>
    <w:rPr>
      <w:rFonts w:ascii="Bookman Old Style" w:hAnsi="Bookman Old Style"/>
      <w:lang w:val="en-GB"/>
    </w:rPr>
  </w:style>
  <w:style w:type="character" w:styleId="Strong">
    <w:name w:val="Strong"/>
    <w:uiPriority w:val="22"/>
    <w:qFormat/>
    <w:rsid w:val="00AA2F7B"/>
    <w:rPr>
      <w:b/>
      <w:bCs/>
    </w:rPr>
  </w:style>
  <w:style w:type="paragraph" w:styleId="NoteHeading">
    <w:name w:val="Note Heading"/>
    <w:basedOn w:val="Normal"/>
    <w:next w:val="Normal"/>
    <w:link w:val="NoteHeadingChar"/>
    <w:rsid w:val="00AA2F7B"/>
    <w:pPr>
      <w:spacing w:line="240" w:lineRule="atLeast"/>
    </w:pPr>
    <w:rPr>
      <w:rFonts w:ascii="Bookman Old Style" w:hAnsi="Bookman Old Style"/>
    </w:rPr>
  </w:style>
  <w:style w:type="character" w:customStyle="1" w:styleId="NoteHeadingChar">
    <w:name w:val="Note Heading Char"/>
    <w:basedOn w:val="DefaultParagraphFont"/>
    <w:link w:val="NoteHeading"/>
    <w:rsid w:val="00AA2F7B"/>
    <w:rPr>
      <w:rFonts w:ascii="Bookman Old Style" w:hAnsi="Bookman Old Style"/>
      <w:lang w:val="en-GB"/>
    </w:rPr>
  </w:style>
  <w:style w:type="paragraph" w:styleId="Closing">
    <w:name w:val="Closing"/>
    <w:basedOn w:val="Normal"/>
    <w:link w:val="ClosingChar"/>
    <w:rsid w:val="00AA2F7B"/>
    <w:pPr>
      <w:spacing w:line="240" w:lineRule="atLeast"/>
      <w:ind w:left="4252"/>
    </w:pPr>
    <w:rPr>
      <w:rFonts w:ascii="Bookman Old Style" w:hAnsi="Bookman Old Style"/>
    </w:rPr>
  </w:style>
  <w:style w:type="character" w:customStyle="1" w:styleId="ClosingChar">
    <w:name w:val="Closing Char"/>
    <w:basedOn w:val="DefaultParagraphFont"/>
    <w:link w:val="Closing"/>
    <w:rsid w:val="00AA2F7B"/>
    <w:rPr>
      <w:rFonts w:ascii="Bookman Old Style" w:hAnsi="Bookman Old Style"/>
      <w:lang w:val="en-GB"/>
    </w:rPr>
  </w:style>
  <w:style w:type="character" w:styleId="Emphasis">
    <w:name w:val="Emphasis"/>
    <w:uiPriority w:val="20"/>
    <w:qFormat/>
    <w:rsid w:val="00AA2F7B"/>
    <w:rPr>
      <w:i/>
      <w:iCs/>
    </w:rPr>
  </w:style>
  <w:style w:type="paragraph" w:styleId="HTMLAddress">
    <w:name w:val="HTML Address"/>
    <w:basedOn w:val="Normal"/>
    <w:link w:val="HTMLAddressChar"/>
    <w:rsid w:val="00AA2F7B"/>
    <w:pPr>
      <w:spacing w:line="240" w:lineRule="atLeast"/>
    </w:pPr>
    <w:rPr>
      <w:rFonts w:ascii="Bookman Old Style" w:hAnsi="Bookman Old Style"/>
      <w:i/>
      <w:iCs/>
    </w:rPr>
  </w:style>
  <w:style w:type="character" w:customStyle="1" w:styleId="HTMLAddressChar">
    <w:name w:val="HTML Address Char"/>
    <w:basedOn w:val="DefaultParagraphFont"/>
    <w:link w:val="HTMLAddress"/>
    <w:rsid w:val="00AA2F7B"/>
    <w:rPr>
      <w:rFonts w:ascii="Bookman Old Style" w:hAnsi="Bookman Old Style"/>
      <w:i/>
      <w:iCs/>
      <w:lang w:val="en-GB"/>
    </w:rPr>
  </w:style>
  <w:style w:type="character" w:styleId="HTMLAcronym">
    <w:name w:val="HTML Acronym"/>
    <w:basedOn w:val="DefaultParagraphFont"/>
    <w:rsid w:val="00AA2F7B"/>
  </w:style>
  <w:style w:type="character" w:styleId="HTMLSample">
    <w:name w:val="HTML Sample"/>
    <w:rsid w:val="00AA2F7B"/>
    <w:rPr>
      <w:rFonts w:ascii="Courier New" w:hAnsi="Courier New" w:cs="Courier New"/>
    </w:rPr>
  </w:style>
  <w:style w:type="character" w:styleId="HTMLCode">
    <w:name w:val="HTML Code"/>
    <w:rsid w:val="00AA2F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AA2F7B"/>
    <w:rPr>
      <w:i/>
      <w:iCs/>
    </w:rPr>
  </w:style>
  <w:style w:type="character" w:styleId="HTMLTypewriter">
    <w:name w:val="HTML Typewriter"/>
    <w:rsid w:val="00AA2F7B"/>
    <w:rPr>
      <w:rFonts w:ascii="Courier New" w:hAnsi="Courier New" w:cs="Courier New"/>
      <w:sz w:val="20"/>
      <w:szCs w:val="20"/>
    </w:rPr>
  </w:style>
  <w:style w:type="character" w:styleId="HTMLKeyboard">
    <w:name w:val="HTML Keyboard"/>
    <w:rsid w:val="00AA2F7B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AA2F7B"/>
    <w:rPr>
      <w:i/>
      <w:iCs/>
    </w:rPr>
  </w:style>
  <w:style w:type="paragraph" w:styleId="HTMLPreformatted">
    <w:name w:val="HTML Preformatted"/>
    <w:basedOn w:val="Normal"/>
    <w:link w:val="HTMLPreformattedChar"/>
    <w:rsid w:val="00AA2F7B"/>
    <w:pPr>
      <w:spacing w:line="240" w:lineRule="atLeas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AA2F7B"/>
    <w:rPr>
      <w:rFonts w:ascii="Courier New" w:hAnsi="Courier New" w:cs="Courier New"/>
      <w:lang w:val="en-GB"/>
    </w:rPr>
  </w:style>
  <w:style w:type="character" w:styleId="HTMLCite">
    <w:name w:val="HTML Cite"/>
    <w:rsid w:val="00AA2F7B"/>
    <w:rPr>
      <w:i/>
      <w:iCs/>
    </w:rPr>
  </w:style>
  <w:style w:type="paragraph" w:styleId="List">
    <w:name w:val="List"/>
    <w:basedOn w:val="Normal"/>
    <w:rsid w:val="00AA2F7B"/>
    <w:pPr>
      <w:spacing w:line="240" w:lineRule="atLeast"/>
      <w:ind w:left="283" w:hanging="283"/>
    </w:pPr>
    <w:rPr>
      <w:rFonts w:ascii="Bookman Old Style" w:hAnsi="Bookman Old Style"/>
    </w:rPr>
  </w:style>
  <w:style w:type="paragraph" w:styleId="List2">
    <w:name w:val="List 2"/>
    <w:basedOn w:val="Normal"/>
    <w:rsid w:val="00AA2F7B"/>
    <w:pPr>
      <w:spacing w:line="240" w:lineRule="atLeast"/>
      <w:ind w:left="566" w:hanging="283"/>
    </w:pPr>
    <w:rPr>
      <w:rFonts w:ascii="Bookman Old Style" w:hAnsi="Bookman Old Style"/>
    </w:rPr>
  </w:style>
  <w:style w:type="paragraph" w:styleId="List3">
    <w:name w:val="List 3"/>
    <w:basedOn w:val="Normal"/>
    <w:rsid w:val="00AA2F7B"/>
    <w:pPr>
      <w:spacing w:line="240" w:lineRule="atLeast"/>
      <w:ind w:left="849" w:hanging="283"/>
    </w:pPr>
    <w:rPr>
      <w:rFonts w:ascii="Bookman Old Style" w:hAnsi="Bookman Old Style"/>
    </w:rPr>
  </w:style>
  <w:style w:type="paragraph" w:styleId="List4">
    <w:name w:val="List 4"/>
    <w:basedOn w:val="Normal"/>
    <w:rsid w:val="00AA2F7B"/>
    <w:pPr>
      <w:spacing w:line="240" w:lineRule="atLeast"/>
      <w:ind w:left="1132" w:hanging="283"/>
    </w:pPr>
    <w:rPr>
      <w:rFonts w:ascii="Bookman Old Style" w:hAnsi="Bookman Old Style"/>
    </w:rPr>
  </w:style>
  <w:style w:type="paragraph" w:styleId="List5">
    <w:name w:val="List 5"/>
    <w:basedOn w:val="Normal"/>
    <w:rsid w:val="00AA2F7B"/>
    <w:pPr>
      <w:spacing w:line="240" w:lineRule="atLeast"/>
      <w:ind w:left="1415" w:hanging="283"/>
    </w:pPr>
    <w:rPr>
      <w:rFonts w:ascii="Bookman Old Style" w:hAnsi="Bookman Old Style"/>
    </w:rPr>
  </w:style>
  <w:style w:type="paragraph" w:styleId="ListContinue">
    <w:name w:val="List Continue"/>
    <w:basedOn w:val="Normal"/>
    <w:rsid w:val="00AA2F7B"/>
    <w:pPr>
      <w:spacing w:after="120" w:line="240" w:lineRule="atLeast"/>
      <w:ind w:left="283"/>
    </w:pPr>
    <w:rPr>
      <w:rFonts w:ascii="Bookman Old Style" w:hAnsi="Bookman Old Style"/>
    </w:rPr>
  </w:style>
  <w:style w:type="paragraph" w:styleId="ListContinue2">
    <w:name w:val="List Continue 2"/>
    <w:basedOn w:val="Normal"/>
    <w:rsid w:val="00AA2F7B"/>
    <w:pPr>
      <w:spacing w:after="120" w:line="240" w:lineRule="atLeast"/>
      <w:ind w:left="566"/>
    </w:pPr>
    <w:rPr>
      <w:rFonts w:ascii="Bookman Old Style" w:hAnsi="Bookman Old Style"/>
    </w:rPr>
  </w:style>
  <w:style w:type="paragraph" w:styleId="ListContinue3">
    <w:name w:val="List Continue 3"/>
    <w:basedOn w:val="Normal"/>
    <w:rsid w:val="00AA2F7B"/>
    <w:pPr>
      <w:spacing w:after="120" w:line="240" w:lineRule="atLeast"/>
      <w:ind w:left="849"/>
    </w:pPr>
    <w:rPr>
      <w:rFonts w:ascii="Bookman Old Style" w:hAnsi="Bookman Old Style"/>
    </w:rPr>
  </w:style>
  <w:style w:type="paragraph" w:styleId="ListContinue4">
    <w:name w:val="List Continue 4"/>
    <w:basedOn w:val="Normal"/>
    <w:rsid w:val="00AA2F7B"/>
    <w:pPr>
      <w:spacing w:after="120" w:line="240" w:lineRule="atLeast"/>
      <w:ind w:left="1132"/>
    </w:pPr>
    <w:rPr>
      <w:rFonts w:ascii="Bookman Old Style" w:hAnsi="Bookman Old Style"/>
    </w:rPr>
  </w:style>
  <w:style w:type="paragraph" w:styleId="ListContinue5">
    <w:name w:val="List Continue 5"/>
    <w:basedOn w:val="Normal"/>
    <w:rsid w:val="00AA2F7B"/>
    <w:pPr>
      <w:spacing w:after="120" w:line="240" w:lineRule="atLeast"/>
      <w:ind w:left="1415"/>
    </w:pPr>
    <w:rPr>
      <w:rFonts w:ascii="Bookman Old Style" w:hAnsi="Bookman Old Style"/>
    </w:rPr>
  </w:style>
  <w:style w:type="paragraph" w:styleId="ListNumber">
    <w:name w:val="List Number"/>
    <w:basedOn w:val="Normal"/>
    <w:rsid w:val="00AA2F7B"/>
    <w:pPr>
      <w:numPr>
        <w:numId w:val="32"/>
      </w:numPr>
      <w:spacing w:line="240" w:lineRule="atLeast"/>
    </w:pPr>
    <w:rPr>
      <w:rFonts w:ascii="Bookman Old Style" w:hAnsi="Bookman Old Style"/>
    </w:rPr>
  </w:style>
  <w:style w:type="paragraph" w:styleId="ListNumber2">
    <w:name w:val="List Number 2"/>
    <w:basedOn w:val="Normal"/>
    <w:rsid w:val="00AA2F7B"/>
    <w:pPr>
      <w:numPr>
        <w:numId w:val="33"/>
      </w:numPr>
      <w:spacing w:line="240" w:lineRule="atLeast"/>
    </w:pPr>
    <w:rPr>
      <w:rFonts w:ascii="Bookman Old Style" w:hAnsi="Bookman Old Style"/>
    </w:rPr>
  </w:style>
  <w:style w:type="paragraph" w:styleId="ListNumber3">
    <w:name w:val="List Number 3"/>
    <w:basedOn w:val="Normal"/>
    <w:rsid w:val="00AA2F7B"/>
    <w:pPr>
      <w:numPr>
        <w:numId w:val="34"/>
      </w:numPr>
      <w:spacing w:line="240" w:lineRule="atLeast"/>
    </w:pPr>
    <w:rPr>
      <w:rFonts w:ascii="Bookman Old Style" w:hAnsi="Bookman Old Style"/>
    </w:rPr>
  </w:style>
  <w:style w:type="paragraph" w:styleId="ListNumber4">
    <w:name w:val="List Number 4"/>
    <w:basedOn w:val="Normal"/>
    <w:rsid w:val="00AA2F7B"/>
    <w:pPr>
      <w:numPr>
        <w:numId w:val="35"/>
      </w:numPr>
      <w:spacing w:line="240" w:lineRule="atLeast"/>
    </w:pPr>
    <w:rPr>
      <w:rFonts w:ascii="Bookman Old Style" w:hAnsi="Bookman Old Style"/>
    </w:rPr>
  </w:style>
  <w:style w:type="paragraph" w:styleId="ListNumber5">
    <w:name w:val="List Number 5"/>
    <w:basedOn w:val="Normal"/>
    <w:rsid w:val="00AA2F7B"/>
    <w:pPr>
      <w:numPr>
        <w:numId w:val="36"/>
      </w:numPr>
      <w:spacing w:line="240" w:lineRule="atLeast"/>
    </w:pPr>
    <w:rPr>
      <w:rFonts w:ascii="Bookman Old Style" w:hAnsi="Bookman Old Style"/>
    </w:rPr>
  </w:style>
  <w:style w:type="paragraph" w:styleId="MessageHeader">
    <w:name w:val="Message Header"/>
    <w:basedOn w:val="Normal"/>
    <w:link w:val="MessageHeaderChar"/>
    <w:rsid w:val="00AA2F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A2F7B"/>
    <w:rPr>
      <w:rFonts w:ascii="Arial" w:hAnsi="Arial" w:cs="Arial"/>
      <w:sz w:val="24"/>
      <w:szCs w:val="24"/>
      <w:shd w:val="pct20" w:color="auto" w:fill="auto"/>
      <w:lang w:val="en-GB"/>
    </w:rPr>
  </w:style>
  <w:style w:type="paragraph" w:styleId="PlainText">
    <w:name w:val="Plain Text"/>
    <w:basedOn w:val="Normal"/>
    <w:link w:val="PlainTextChar"/>
    <w:uiPriority w:val="99"/>
    <w:rsid w:val="00AA2F7B"/>
    <w:pPr>
      <w:spacing w:line="240" w:lineRule="atLeast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A2F7B"/>
    <w:rPr>
      <w:rFonts w:ascii="Courier New" w:hAnsi="Courier New" w:cs="Courier New"/>
      <w:lang w:val="en-GB"/>
    </w:rPr>
  </w:style>
  <w:style w:type="paragraph" w:styleId="NormalWeb">
    <w:name w:val="Normal (Web)"/>
    <w:basedOn w:val="Normal"/>
    <w:rsid w:val="00AA2F7B"/>
    <w:pPr>
      <w:spacing w:line="240" w:lineRule="atLeast"/>
    </w:pPr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AA2F7B"/>
    <w:pPr>
      <w:spacing w:line="240" w:lineRule="atLeast"/>
      <w:ind w:left="708"/>
    </w:pPr>
    <w:rPr>
      <w:rFonts w:ascii="Bookman Old Style" w:hAnsi="Bookman Old Style"/>
    </w:rPr>
  </w:style>
  <w:style w:type="paragraph" w:styleId="BodyTextIndent2">
    <w:name w:val="Body Text Indent 2"/>
    <w:basedOn w:val="Normal"/>
    <w:link w:val="BodyTextIndent2Char"/>
    <w:rsid w:val="00AA2F7B"/>
    <w:pPr>
      <w:spacing w:after="120" w:line="480" w:lineRule="auto"/>
      <w:ind w:left="283"/>
    </w:pPr>
    <w:rPr>
      <w:rFonts w:ascii="Bookman Old Style" w:hAnsi="Bookman Old Style"/>
    </w:rPr>
  </w:style>
  <w:style w:type="character" w:customStyle="1" w:styleId="BodyTextIndent2Char">
    <w:name w:val="Body Text Indent 2 Char"/>
    <w:basedOn w:val="DefaultParagraphFont"/>
    <w:link w:val="BodyTextIndent2"/>
    <w:rsid w:val="00AA2F7B"/>
    <w:rPr>
      <w:rFonts w:ascii="Bookman Old Style" w:hAnsi="Bookman Old Style"/>
      <w:lang w:val="en-GB"/>
    </w:rPr>
  </w:style>
  <w:style w:type="paragraph" w:styleId="BodyTextIndent3">
    <w:name w:val="Body Text Indent 3"/>
    <w:basedOn w:val="Normal"/>
    <w:link w:val="BodyTextIndent3Char"/>
    <w:rsid w:val="00AA2F7B"/>
    <w:pPr>
      <w:spacing w:after="120" w:line="240" w:lineRule="atLeast"/>
      <w:ind w:left="283"/>
    </w:pPr>
    <w:rPr>
      <w:rFonts w:ascii="Bookman Old Style" w:hAnsi="Bookman Old Styl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A2F7B"/>
    <w:rPr>
      <w:rFonts w:ascii="Bookman Old Style" w:hAnsi="Bookman Old Style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AA2F7B"/>
    <w:pPr>
      <w:spacing w:after="120" w:line="240" w:lineRule="atLeast"/>
      <w:ind w:firstLine="210"/>
      <w:jc w:val="left"/>
    </w:pPr>
    <w:rPr>
      <w:rFonts w:ascii="Bookman Old Style" w:hAnsi="Bookman Old Style"/>
      <w:i w:val="0"/>
      <w:iCs w:val="0"/>
      <w:color w:val="auto"/>
      <w:sz w:val="20"/>
      <w:szCs w:val="20"/>
      <w:lang w:eastAsia="fr-CH"/>
    </w:rPr>
  </w:style>
  <w:style w:type="character" w:customStyle="1" w:styleId="BodyTextFirstIndentChar">
    <w:name w:val="Body Text First Indent Char"/>
    <w:basedOn w:val="BodyTextChar"/>
    <w:link w:val="BodyTextFirstIndent"/>
    <w:rsid w:val="00AA2F7B"/>
    <w:rPr>
      <w:rFonts w:ascii="Bookman Old Style" w:hAnsi="Bookman Old Style"/>
      <w:i w:val="0"/>
      <w:iCs w:val="0"/>
      <w:color w:val="FF0000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A2F7B"/>
    <w:pPr>
      <w:tabs>
        <w:tab w:val="clear" w:pos="851"/>
      </w:tabs>
      <w:spacing w:before="0" w:after="120"/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AA2F7B"/>
    <w:rPr>
      <w:rFonts w:ascii="Bookman Old Style" w:hAnsi="Bookman Old Style"/>
      <w:lang w:val="en-GB"/>
    </w:rPr>
  </w:style>
  <w:style w:type="paragraph" w:styleId="Title">
    <w:name w:val="Title"/>
    <w:basedOn w:val="Normal"/>
    <w:link w:val="TitleChar"/>
    <w:uiPriority w:val="10"/>
    <w:qFormat/>
    <w:rsid w:val="00AA2F7B"/>
    <w:pPr>
      <w:spacing w:before="240" w:after="60" w:line="24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A2F7B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EnvelopeReturn">
    <w:name w:val="envelope return"/>
    <w:basedOn w:val="Normal"/>
    <w:rsid w:val="00AA2F7B"/>
    <w:pPr>
      <w:spacing w:line="240" w:lineRule="atLeast"/>
    </w:pPr>
    <w:rPr>
      <w:rFonts w:cs="Arial"/>
    </w:rPr>
  </w:style>
  <w:style w:type="paragraph" w:styleId="EnvelopeAddress">
    <w:name w:val="envelope address"/>
    <w:basedOn w:val="Normal"/>
    <w:rsid w:val="00AA2F7B"/>
    <w:pPr>
      <w:framePr w:w="4320" w:h="2160" w:hRule="exact" w:hSpace="141" w:wrap="auto" w:hAnchor="page" w:xAlign="center" w:yAlign="bottom"/>
      <w:spacing w:line="240" w:lineRule="atLeast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link w:val="SignatureChar"/>
    <w:rsid w:val="00AA2F7B"/>
    <w:pPr>
      <w:spacing w:line="240" w:lineRule="atLeast"/>
      <w:ind w:left="4252"/>
    </w:pPr>
    <w:rPr>
      <w:rFonts w:ascii="Bookman Old Style" w:hAnsi="Bookman Old Style"/>
    </w:rPr>
  </w:style>
  <w:style w:type="character" w:customStyle="1" w:styleId="SignatureChar">
    <w:name w:val="Signature Char"/>
    <w:basedOn w:val="DefaultParagraphFont"/>
    <w:link w:val="Signature"/>
    <w:rsid w:val="00AA2F7B"/>
    <w:rPr>
      <w:rFonts w:ascii="Bookman Old Style" w:hAnsi="Bookman Old Style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A2F7B"/>
    <w:pPr>
      <w:spacing w:after="60" w:line="240" w:lineRule="atLeast"/>
      <w:jc w:val="center"/>
      <w:outlineLvl w:val="1"/>
    </w:pPr>
    <w:rPr>
      <w:rFonts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2F7B"/>
    <w:rPr>
      <w:rFonts w:ascii="Arial" w:hAnsi="Arial" w:cs="Arial"/>
      <w:sz w:val="24"/>
      <w:szCs w:val="24"/>
      <w:lang w:val="en-GB"/>
    </w:rPr>
  </w:style>
  <w:style w:type="character" w:styleId="LineNumber">
    <w:name w:val="line number"/>
    <w:basedOn w:val="DefaultParagraphFont"/>
    <w:rsid w:val="00AA2F7B"/>
  </w:style>
  <w:style w:type="paragraph" w:customStyle="1" w:styleId="Tabelle">
    <w:name w:val="Tabelle"/>
    <w:basedOn w:val="TableofFigures"/>
    <w:autoRedefine/>
    <w:rsid w:val="00AA2F7B"/>
    <w:pPr>
      <w:framePr w:hSpace="180" w:wrap="around" w:vAnchor="text" w:hAnchor="text" w:y="1"/>
      <w:tabs>
        <w:tab w:val="left" w:pos="1418"/>
        <w:tab w:val="right" w:leader="dot" w:pos="10065"/>
      </w:tabs>
      <w:spacing w:line="240" w:lineRule="auto"/>
      <w:contextualSpacing/>
      <w:suppressOverlap/>
      <w:jc w:val="both"/>
    </w:pPr>
    <w:rPr>
      <w:rFonts w:ascii="Bookman Old Style" w:hAnsi="Bookman Old Style"/>
      <w:i/>
      <w:iCs/>
    </w:rPr>
  </w:style>
  <w:style w:type="paragraph" w:customStyle="1" w:styleId="StyleGMSTableNameComplexBold">
    <w:name w:val="Style GMS Table Name + (Complex) Bold"/>
    <w:basedOn w:val="MTable"/>
    <w:autoRedefine/>
    <w:rsid w:val="00AA2F7B"/>
    <w:rPr>
      <w:bCs/>
    </w:rPr>
  </w:style>
  <w:style w:type="character" w:customStyle="1" w:styleId="berschrift3Char">
    <w:name w:val="Überschrift 3 Char"/>
    <w:rsid w:val="00AA2F7B"/>
    <w:rPr>
      <w:rFonts w:ascii="Bookman Old Style" w:hAnsi="Bookman Old Style"/>
      <w:i/>
      <w:lang w:val="en-GB" w:eastAsia="fr-CH" w:bidi="ar-SA"/>
    </w:rPr>
  </w:style>
  <w:style w:type="paragraph" w:styleId="TOC4">
    <w:name w:val="toc 4"/>
    <w:basedOn w:val="Normal"/>
    <w:next w:val="Normal"/>
    <w:autoRedefine/>
    <w:uiPriority w:val="39"/>
    <w:rsid w:val="00AA2F7B"/>
    <w:pPr>
      <w:spacing w:line="240" w:lineRule="atLeast"/>
      <w:ind w:left="600"/>
    </w:pPr>
    <w:rPr>
      <w:rFonts w:ascii="Calibri" w:hAnsi="Calibri"/>
      <w:szCs w:val="24"/>
    </w:rPr>
  </w:style>
  <w:style w:type="paragraph" w:styleId="TOC5">
    <w:name w:val="toc 5"/>
    <w:basedOn w:val="Normal"/>
    <w:next w:val="Normal"/>
    <w:autoRedefine/>
    <w:uiPriority w:val="39"/>
    <w:rsid w:val="00AA2F7B"/>
    <w:pPr>
      <w:spacing w:line="240" w:lineRule="atLeast"/>
      <w:ind w:left="800"/>
    </w:pPr>
    <w:rPr>
      <w:rFonts w:ascii="Calibri" w:hAnsi="Calibri"/>
      <w:szCs w:val="24"/>
    </w:rPr>
  </w:style>
  <w:style w:type="paragraph" w:styleId="TOC6">
    <w:name w:val="toc 6"/>
    <w:basedOn w:val="Normal"/>
    <w:next w:val="Normal"/>
    <w:autoRedefine/>
    <w:uiPriority w:val="39"/>
    <w:rsid w:val="00AA2F7B"/>
    <w:pPr>
      <w:spacing w:line="240" w:lineRule="atLeast"/>
      <w:ind w:left="1000"/>
    </w:pPr>
    <w:rPr>
      <w:rFonts w:ascii="Calibri" w:hAnsi="Calibri"/>
      <w:szCs w:val="24"/>
    </w:rPr>
  </w:style>
  <w:style w:type="paragraph" w:styleId="TOC7">
    <w:name w:val="toc 7"/>
    <w:basedOn w:val="Normal"/>
    <w:next w:val="Normal"/>
    <w:autoRedefine/>
    <w:uiPriority w:val="39"/>
    <w:rsid w:val="00AA2F7B"/>
    <w:pPr>
      <w:spacing w:line="240" w:lineRule="atLeast"/>
      <w:ind w:left="1200"/>
    </w:pPr>
    <w:rPr>
      <w:rFonts w:ascii="Calibri" w:hAnsi="Calibri"/>
      <w:szCs w:val="24"/>
    </w:rPr>
  </w:style>
  <w:style w:type="paragraph" w:styleId="TOC8">
    <w:name w:val="toc 8"/>
    <w:basedOn w:val="Normal"/>
    <w:next w:val="Normal"/>
    <w:autoRedefine/>
    <w:uiPriority w:val="39"/>
    <w:rsid w:val="00AA2F7B"/>
    <w:pPr>
      <w:spacing w:line="240" w:lineRule="atLeast"/>
      <w:ind w:left="1400"/>
    </w:pPr>
    <w:rPr>
      <w:rFonts w:ascii="Calibri" w:hAnsi="Calibri"/>
      <w:szCs w:val="24"/>
    </w:rPr>
  </w:style>
  <w:style w:type="paragraph" w:styleId="DocumentMap">
    <w:name w:val="Document Map"/>
    <w:basedOn w:val="Normal"/>
    <w:link w:val="DocumentMapChar"/>
    <w:rsid w:val="00AA2F7B"/>
    <w:pPr>
      <w:shd w:val="clear" w:color="auto" w:fill="000080"/>
      <w:spacing w:line="240" w:lineRule="atLeas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A2F7B"/>
    <w:rPr>
      <w:rFonts w:ascii="Tahoma" w:hAnsi="Tahoma" w:cs="Tahoma"/>
      <w:shd w:val="clear" w:color="auto" w:fill="000080"/>
      <w:lang w:val="en-GB"/>
    </w:rPr>
  </w:style>
  <w:style w:type="character" w:customStyle="1" w:styleId="tw4winMark">
    <w:name w:val="tw4winMark"/>
    <w:rsid w:val="00AA2F7B"/>
    <w:rPr>
      <w:rFonts w:ascii="Courier New" w:hAnsi="Courier New"/>
      <w:vanish/>
      <w:color w:val="800080"/>
      <w:vertAlign w:val="subscript"/>
    </w:rPr>
  </w:style>
  <w:style w:type="paragraph" w:customStyle="1" w:styleId="6Textedebase10points">
    <w:name w:val="6 Texte de base 10 points"/>
    <w:basedOn w:val="Normal"/>
    <w:rsid w:val="00AA2F7B"/>
    <w:pPr>
      <w:tabs>
        <w:tab w:val="left" w:pos="567"/>
      </w:tabs>
      <w:spacing w:line="240" w:lineRule="atLeast"/>
      <w:jc w:val="both"/>
    </w:pPr>
    <w:rPr>
      <w:rFonts w:ascii="Bookman Old Style" w:hAnsi="Bookman Old Style"/>
      <w:lang w:eastAsia="en-US"/>
    </w:rPr>
  </w:style>
  <w:style w:type="paragraph" w:customStyle="1" w:styleId="Default">
    <w:name w:val="Default"/>
    <w:rsid w:val="00AA2F7B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GB" w:eastAsia="en-GB"/>
    </w:rPr>
  </w:style>
  <w:style w:type="paragraph" w:customStyle="1" w:styleId="NormalJustified">
    <w:name w:val="Normal + Justified"/>
    <w:basedOn w:val="Normal"/>
    <w:rsid w:val="00AA2F7B"/>
    <w:pPr>
      <w:spacing w:line="240" w:lineRule="atLeast"/>
      <w:jc w:val="both"/>
    </w:pPr>
    <w:rPr>
      <w:rFonts w:ascii="Bookman Old Style" w:hAnsi="Bookman Old Style" w:cs="Arial"/>
      <w:color w:val="000000"/>
    </w:rPr>
  </w:style>
  <w:style w:type="paragraph" w:customStyle="1" w:styleId="MTable">
    <w:name w:val="MTable"/>
    <w:basedOn w:val="TOC1"/>
    <w:next w:val="Normal"/>
    <w:link w:val="MTableChar"/>
    <w:autoRedefine/>
    <w:qFormat/>
    <w:rsid w:val="00DC6DB5"/>
    <w:pPr>
      <w:tabs>
        <w:tab w:val="clear" w:pos="1418"/>
        <w:tab w:val="left" w:pos="993"/>
      </w:tabs>
      <w:spacing w:line="240" w:lineRule="auto"/>
    </w:pPr>
  </w:style>
  <w:style w:type="paragraph" w:customStyle="1" w:styleId="GMSAnnex">
    <w:name w:val="GMS Annex"/>
    <w:basedOn w:val="Normal"/>
    <w:next w:val="Normal"/>
    <w:link w:val="GMSAnnexChar"/>
    <w:autoRedefine/>
    <w:rsid w:val="00AA2F7B"/>
    <w:pPr>
      <w:spacing w:line="240" w:lineRule="auto"/>
    </w:pPr>
    <w:rPr>
      <w:rFonts w:ascii="Bookman Old Style" w:hAnsi="Bookman Old Style"/>
      <w:b/>
      <w:bCs/>
      <w:i/>
    </w:rPr>
  </w:style>
  <w:style w:type="character" w:customStyle="1" w:styleId="GMSBulletPointChar">
    <w:name w:val="GMS Bullet Point Char"/>
    <w:link w:val="GMSBulletPoint"/>
    <w:rsid w:val="00AA2F7B"/>
    <w:rPr>
      <w:rFonts w:ascii="Bookman Old Style" w:hAnsi="Bookman Old Style"/>
      <w:lang w:val="en-GB"/>
    </w:rPr>
  </w:style>
  <w:style w:type="character" w:customStyle="1" w:styleId="GMSAnnexChar">
    <w:name w:val="GMS Annex Char"/>
    <w:link w:val="GMSAnnex"/>
    <w:rsid w:val="00AA2F7B"/>
    <w:rPr>
      <w:rFonts w:ascii="Bookman Old Style" w:hAnsi="Bookman Old Style"/>
      <w:b/>
      <w:bCs/>
      <w:i/>
      <w:lang w:val="en-GB"/>
    </w:rPr>
  </w:style>
  <w:style w:type="character" w:customStyle="1" w:styleId="Heading2Char">
    <w:name w:val="Heading 2 Char"/>
    <w:link w:val="Heading2"/>
    <w:uiPriority w:val="9"/>
    <w:rsid w:val="00AA2F7B"/>
    <w:rPr>
      <w:rFonts w:ascii="Arial" w:hAnsi="Arial"/>
      <w:i/>
      <w:iCs/>
      <w:lang w:val="en-GB"/>
    </w:rPr>
  </w:style>
  <w:style w:type="character" w:customStyle="1" w:styleId="MTableChar">
    <w:name w:val="MTable Char"/>
    <w:link w:val="MTable"/>
    <w:rsid w:val="00DC6DB5"/>
    <w:rPr>
      <w:rFonts w:ascii="Arial" w:hAnsi="Arial" w:cs="Arial"/>
      <w:iCs/>
      <w:noProof/>
      <w:szCs w:val="24"/>
      <w:lang w:val="en-GB"/>
    </w:rPr>
  </w:style>
  <w:style w:type="paragraph" w:customStyle="1" w:styleId="MFigure">
    <w:name w:val="MFigure"/>
    <w:basedOn w:val="NoSpacing"/>
    <w:next w:val="Normal"/>
    <w:autoRedefine/>
    <w:qFormat/>
    <w:rsid w:val="009934A9"/>
    <w:pPr>
      <w:spacing w:line="240" w:lineRule="auto"/>
    </w:pPr>
    <w:rPr>
      <w:b/>
      <w:bCs/>
    </w:rPr>
  </w:style>
  <w:style w:type="character" w:customStyle="1" w:styleId="TableofFiguresChar">
    <w:name w:val="Table of Figures Char"/>
    <w:basedOn w:val="GMSBulletPointChar"/>
    <w:link w:val="TableofFigures"/>
    <w:rsid w:val="00AA2F7B"/>
    <w:rPr>
      <w:rFonts w:ascii="Arial" w:hAnsi="Arial"/>
      <w:lang w:val="en-GB"/>
    </w:rPr>
  </w:style>
  <w:style w:type="paragraph" w:customStyle="1" w:styleId="Heading50">
    <w:name w:val="Heading5"/>
    <w:basedOn w:val="Normal"/>
    <w:next w:val="GMSBulletPoint"/>
    <w:autoRedefine/>
    <w:qFormat/>
    <w:rsid w:val="00AA2F7B"/>
    <w:pPr>
      <w:tabs>
        <w:tab w:val="left" w:pos="992"/>
      </w:tabs>
      <w:spacing w:line="240" w:lineRule="atLeast"/>
    </w:pPr>
    <w:rPr>
      <w:rFonts w:ascii="Bookman Old Style" w:hAnsi="Bookman Old Style"/>
    </w:rPr>
  </w:style>
  <w:style w:type="paragraph" w:customStyle="1" w:styleId="gmsbulletpoint0">
    <w:name w:val="gmsbulletpoint"/>
    <w:basedOn w:val="Normal"/>
    <w:rsid w:val="00AA2F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Normal"/>
    <w:rsid w:val="00AA2F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ont5">
    <w:name w:val="font5"/>
    <w:basedOn w:val="Normal"/>
    <w:rsid w:val="00AA2F7B"/>
    <w:pPr>
      <w:spacing w:before="100" w:beforeAutospacing="1" w:after="100" w:afterAutospacing="1" w:line="240" w:lineRule="auto"/>
    </w:pPr>
    <w:rPr>
      <w:rFonts w:cs="Arial"/>
      <w:lang w:val="en-US" w:eastAsia="en-US"/>
    </w:rPr>
  </w:style>
  <w:style w:type="paragraph" w:customStyle="1" w:styleId="font6">
    <w:name w:val="font6"/>
    <w:basedOn w:val="Normal"/>
    <w:rsid w:val="00AA2F7B"/>
    <w:pPr>
      <w:spacing w:before="100" w:beforeAutospacing="1" w:after="100" w:afterAutospacing="1" w:line="240" w:lineRule="auto"/>
    </w:pPr>
    <w:rPr>
      <w:rFonts w:ascii="Arial Narrow" w:hAnsi="Arial Narrow"/>
      <w:sz w:val="15"/>
      <w:szCs w:val="15"/>
      <w:lang w:val="en-US" w:eastAsia="en-US"/>
    </w:rPr>
  </w:style>
  <w:style w:type="paragraph" w:customStyle="1" w:styleId="xl66">
    <w:name w:val="xl66"/>
    <w:basedOn w:val="Normal"/>
    <w:rsid w:val="00AA2F7B"/>
    <w:pPr>
      <w:spacing w:before="100" w:beforeAutospacing="1" w:after="100" w:afterAutospacing="1" w:line="240" w:lineRule="auto"/>
    </w:pPr>
    <w:rPr>
      <w:rFonts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AA2F7B"/>
    <w:pPr>
      <w:spacing w:before="100" w:beforeAutospacing="1" w:after="100" w:afterAutospacing="1" w:line="240" w:lineRule="auto"/>
    </w:pPr>
    <w:rPr>
      <w:rFonts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AA2F7B"/>
    <w:pPr>
      <w:spacing w:before="100" w:beforeAutospacing="1" w:after="100" w:afterAutospacing="1" w:line="240" w:lineRule="auto"/>
    </w:pPr>
    <w:rPr>
      <w:rFonts w:ascii="Arial Narrow" w:hAnsi="Arial Narrow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A2F7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61F1"/>
    <w:rPr>
      <w:rFonts w:ascii="Arial" w:hAnsi="Arial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A2F7B"/>
    <w:rPr>
      <w:rFonts w:ascii="Arial" w:hAnsi="Arial"/>
      <w:i/>
      <w:lang w:val="en-GB"/>
    </w:rPr>
  </w:style>
  <w:style w:type="character" w:customStyle="1" w:styleId="FooterChar">
    <w:name w:val="Footer Char"/>
    <w:basedOn w:val="DefaultParagraphFont"/>
    <w:link w:val="Footer"/>
    <w:rsid w:val="00AA2F7B"/>
    <w:rPr>
      <w:rFonts w:ascii="Arial" w:hAnsi="Arial"/>
      <w:lang w:val="en-GB"/>
    </w:rPr>
  </w:style>
  <w:style w:type="paragraph" w:customStyle="1" w:styleId="Style11ptGras">
    <w:name w:val="Style 11 pt Gras"/>
    <w:basedOn w:val="Heading4"/>
    <w:link w:val="Style11ptGrasCar"/>
    <w:rsid w:val="00AA2F7B"/>
    <w:pPr>
      <w:keepNext/>
      <w:keepLines/>
      <w:tabs>
        <w:tab w:val="clear" w:pos="851"/>
      </w:tabs>
      <w:spacing w:before="40" w:line="264" w:lineRule="auto"/>
    </w:pPr>
    <w:rPr>
      <w:rFonts w:ascii="Calibri Light" w:eastAsia="SimSun" w:hAnsi="Calibri Light" w:cs="Times New Roman"/>
      <w:bCs w:val="0"/>
      <w:i w:val="0"/>
      <w:sz w:val="22"/>
      <w:szCs w:val="22"/>
      <w:lang w:val="en-US" w:eastAsia="en-US"/>
    </w:rPr>
  </w:style>
  <w:style w:type="character" w:customStyle="1" w:styleId="Style11ptGrasCar">
    <w:name w:val="Style 11 pt Gras Car"/>
    <w:link w:val="Style11ptGras"/>
    <w:rsid w:val="00AA2F7B"/>
    <w:rPr>
      <w:rFonts w:ascii="Calibri Light" w:eastAsia="SimSun" w:hAnsi="Calibri Light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A2F7B"/>
    <w:pPr>
      <w:spacing w:after="120" w:line="240" w:lineRule="auto"/>
    </w:pPr>
    <w:rPr>
      <w:rFonts w:ascii="Calibri" w:hAnsi="Calibri" w:cs="Arial"/>
      <w:b/>
      <w:bCs/>
      <w:smallCaps/>
      <w:color w:val="595959"/>
      <w:spacing w:val="6"/>
      <w:lang w:val="en-US" w:eastAsia="en-US"/>
    </w:rPr>
  </w:style>
  <w:style w:type="paragraph" w:customStyle="1" w:styleId="Style4">
    <w:name w:val="Style4"/>
    <w:basedOn w:val="Heading1"/>
    <w:autoRedefine/>
    <w:rsid w:val="00AA2F7B"/>
    <w:pPr>
      <w:keepNext/>
      <w:keepLines/>
      <w:tabs>
        <w:tab w:val="num" w:pos="720"/>
        <w:tab w:val="num" w:pos="851"/>
        <w:tab w:val="right" w:pos="8505"/>
      </w:tabs>
      <w:spacing w:after="220"/>
      <w:ind w:left="851" w:hanging="851"/>
      <w:jc w:val="left"/>
    </w:pPr>
    <w:rPr>
      <w:rFonts w:ascii="palatino" w:eastAsia="SimSun" w:hAnsi="palatino"/>
      <w:b w:val="0"/>
      <w:color w:val="2E74B5"/>
      <w:kern w:val="28"/>
      <w:sz w:val="30"/>
      <w:lang w:val="en-US" w:eastAsia="en-US"/>
    </w:rPr>
  </w:style>
  <w:style w:type="paragraph" w:customStyle="1" w:styleId="Style2">
    <w:name w:val="Style2"/>
    <w:basedOn w:val="Heading2"/>
    <w:autoRedefine/>
    <w:rsid w:val="00AA2F7B"/>
    <w:pPr>
      <w:keepNext/>
      <w:keepLines/>
      <w:tabs>
        <w:tab w:val="num" w:pos="567"/>
        <w:tab w:val="num" w:pos="851"/>
        <w:tab w:val="right" w:pos="8505"/>
      </w:tabs>
      <w:spacing w:after="120" w:line="240" w:lineRule="auto"/>
      <w:ind w:left="851" w:hanging="851"/>
      <w:jc w:val="left"/>
    </w:pPr>
    <w:rPr>
      <w:rFonts w:ascii="Univers" w:eastAsia="SimSun" w:hAnsi="Univers"/>
      <w:bCs/>
      <w:color w:val="404040"/>
      <w:kern w:val="28"/>
      <w:lang w:val="en-US" w:eastAsia="en-US"/>
    </w:rPr>
  </w:style>
  <w:style w:type="paragraph" w:customStyle="1" w:styleId="Style5">
    <w:name w:val="Style5"/>
    <w:basedOn w:val="BodyTextIndent"/>
    <w:autoRedefine/>
    <w:rsid w:val="00AA2F7B"/>
    <w:pPr>
      <w:tabs>
        <w:tab w:val="clear" w:pos="851"/>
        <w:tab w:val="num" w:pos="360"/>
        <w:tab w:val="num" w:pos="1418"/>
      </w:tabs>
      <w:spacing w:before="0" w:after="120" w:line="360" w:lineRule="exact"/>
      <w:ind w:left="1418" w:hanging="567"/>
      <w:jc w:val="left"/>
    </w:pPr>
    <w:rPr>
      <w:rFonts w:ascii="palatino" w:hAnsi="palatino" w:cs="Arial"/>
      <w:sz w:val="24"/>
      <w:lang w:val="en-US" w:eastAsia="en-US"/>
    </w:rPr>
  </w:style>
  <w:style w:type="paragraph" w:customStyle="1" w:styleId="pointglossary">
    <w:name w:val="point glossary"/>
    <w:basedOn w:val="Normal"/>
    <w:link w:val="pointglossaryChar"/>
    <w:rsid w:val="00AA2F7B"/>
    <w:pPr>
      <w:tabs>
        <w:tab w:val="num" w:pos="567"/>
      </w:tabs>
      <w:spacing w:after="120" w:line="264" w:lineRule="auto"/>
      <w:ind w:left="567" w:hanging="567"/>
      <w:jc w:val="both"/>
    </w:pPr>
    <w:rPr>
      <w:rFonts w:cs="Arial"/>
      <w:b/>
      <w:color w:val="CC0000"/>
      <w:sz w:val="22"/>
      <w:szCs w:val="22"/>
      <w:lang w:val="en-US" w:eastAsia="en-US"/>
    </w:rPr>
  </w:style>
  <w:style w:type="character" w:customStyle="1" w:styleId="pointglossaryChar">
    <w:name w:val="point glossary Char"/>
    <w:link w:val="pointglossary"/>
    <w:rsid w:val="00AA2F7B"/>
    <w:rPr>
      <w:rFonts w:ascii="Arial" w:hAnsi="Arial" w:cs="Arial"/>
      <w:b/>
      <w:color w:val="CC0000"/>
      <w:sz w:val="22"/>
      <w:szCs w:val="22"/>
      <w:lang w:val="en-US" w:eastAsia="en-US"/>
    </w:rPr>
  </w:style>
  <w:style w:type="paragraph" w:customStyle="1" w:styleId="1Textedebase">
    <w:name w:val="1 Texte de base"/>
    <w:basedOn w:val="Normal"/>
    <w:rsid w:val="00AA2F7B"/>
    <w:pPr>
      <w:tabs>
        <w:tab w:val="left" w:pos="567"/>
        <w:tab w:val="left" w:pos="1134"/>
        <w:tab w:val="left" w:pos="1700"/>
      </w:tabs>
      <w:spacing w:after="120" w:line="240" w:lineRule="atLeast"/>
      <w:jc w:val="both"/>
    </w:pPr>
    <w:rPr>
      <w:rFonts w:ascii="Bookman Old Style" w:eastAsia="SimSun" w:hAnsi="Bookman Old Style" w:cs="Arial"/>
      <w:lang w:val="en-US" w:eastAsia="zh-CN"/>
    </w:rPr>
  </w:style>
  <w:style w:type="paragraph" w:customStyle="1" w:styleId="5Commentaires">
    <w:name w:val="5. Commentaires"/>
    <w:basedOn w:val="Normal"/>
    <w:rsid w:val="00AA2F7B"/>
    <w:pPr>
      <w:widowControl w:val="0"/>
      <w:autoSpaceDE w:val="0"/>
      <w:autoSpaceDN w:val="0"/>
      <w:adjustRightInd w:val="0"/>
      <w:spacing w:after="120" w:line="240" w:lineRule="atLeast"/>
      <w:jc w:val="both"/>
      <w:textAlignment w:val="center"/>
    </w:pPr>
    <w:rPr>
      <w:rFonts w:ascii="55 Helvetica Roman" w:eastAsia="SimSun" w:hAnsi="55 Helvetica Roman" w:cs="55 Helvetica Roman"/>
      <w:color w:val="000000"/>
      <w:lang w:val="fr-FR" w:eastAsia="zh-CN"/>
    </w:rPr>
  </w:style>
  <w:style w:type="paragraph" w:customStyle="1" w:styleId="Single">
    <w:name w:val="Single"/>
    <w:basedOn w:val="Normal"/>
    <w:rsid w:val="00AA2F7B"/>
    <w:pPr>
      <w:spacing w:after="120" w:line="260" w:lineRule="exact"/>
      <w:jc w:val="both"/>
    </w:pPr>
    <w:rPr>
      <w:rFonts w:cs="Arial"/>
      <w:lang w:val="en-US" w:eastAsia="en-GB"/>
    </w:rPr>
  </w:style>
  <w:style w:type="paragraph" w:customStyle="1" w:styleId="BoldText">
    <w:name w:val="Bold Text"/>
    <w:basedOn w:val="Single"/>
    <w:rsid w:val="00AA2F7B"/>
    <w:rPr>
      <w:b/>
    </w:rPr>
  </w:style>
  <w:style w:type="paragraph" w:customStyle="1" w:styleId="65Text">
    <w:name w:val="6.5 Text"/>
    <w:basedOn w:val="Normal"/>
    <w:rsid w:val="00AA2F7B"/>
    <w:pPr>
      <w:spacing w:after="120" w:line="200" w:lineRule="exact"/>
    </w:pPr>
    <w:rPr>
      <w:rFonts w:cs="Arial"/>
      <w:sz w:val="13"/>
      <w:szCs w:val="13"/>
      <w:lang w:val="en-US" w:eastAsia="en-GB"/>
    </w:rPr>
  </w:style>
  <w:style w:type="paragraph" w:customStyle="1" w:styleId="Premierretrait0">
    <w:name w:val="– Premier retrait"/>
    <w:basedOn w:val="Normal"/>
    <w:rsid w:val="00AA2F7B"/>
    <w:pPr>
      <w:tabs>
        <w:tab w:val="num" w:pos="1209"/>
      </w:tabs>
      <w:spacing w:after="120" w:line="264" w:lineRule="auto"/>
      <w:ind w:left="1209" w:hanging="360"/>
    </w:pPr>
    <w:rPr>
      <w:rFonts w:ascii="Calibri" w:eastAsia="MS Mincho" w:hAnsi="Calibri" w:cs="Arial"/>
      <w:lang w:val="fr-FR" w:eastAsia="ja-JP"/>
    </w:rPr>
  </w:style>
  <w:style w:type="character" w:customStyle="1" w:styleId="EndnoteTextChar">
    <w:name w:val="Endnote Text Char"/>
    <w:basedOn w:val="DefaultParagraphFont"/>
    <w:link w:val="EndnoteText"/>
    <w:rsid w:val="00AA2F7B"/>
    <w:rPr>
      <w:rFonts w:ascii="Arial" w:hAnsi="Arial"/>
      <w:sz w:val="18"/>
      <w:szCs w:val="18"/>
      <w:lang w:val="en-GB"/>
    </w:rPr>
  </w:style>
  <w:style w:type="paragraph" w:customStyle="1" w:styleId="textedebase0">
    <w:name w:val="textedebase"/>
    <w:basedOn w:val="Normal"/>
    <w:rsid w:val="00AA2F7B"/>
    <w:pPr>
      <w:spacing w:after="120" w:line="240" w:lineRule="atLeast"/>
      <w:jc w:val="both"/>
    </w:pPr>
    <w:rPr>
      <w:rFonts w:ascii="Bookman Old Style" w:hAnsi="Bookman Old Style" w:cs="Arial"/>
      <w:lang w:val="fr-FR" w:eastAsia="fr-FR"/>
    </w:rPr>
  </w:style>
  <w:style w:type="table" w:customStyle="1" w:styleId="Grilledutableau1">
    <w:name w:val="Grille du tableau1"/>
    <w:basedOn w:val="TableNormal"/>
    <w:next w:val="TableGrid"/>
    <w:rsid w:val="00AA2F7B"/>
    <w:pPr>
      <w:spacing w:line="240" w:lineRule="atLeast"/>
    </w:pPr>
    <w:rPr>
      <w:rFonts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rsid w:val="00AA2F7B"/>
    <w:pPr>
      <w:spacing w:line="240" w:lineRule="atLeast"/>
    </w:pPr>
    <w:rPr>
      <w:rFonts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rsid w:val="00AA2F7B"/>
    <w:rPr>
      <w:rFonts w:ascii="Tahoma" w:hAnsi="Tahoma" w:cs="Tahoma"/>
      <w:sz w:val="16"/>
      <w:szCs w:val="16"/>
      <w:lang w:val="en-GB"/>
    </w:rPr>
  </w:style>
  <w:style w:type="character" w:customStyle="1" w:styleId="PremierretraitCar">
    <w:name w:val="Premier retrait Car"/>
    <w:link w:val="Premierretrait"/>
    <w:rsid w:val="00AA2F7B"/>
    <w:rPr>
      <w:rFonts w:ascii="Bookman Old Style" w:hAnsi="Bookman Old Style"/>
      <w:lang w:val="en-GB"/>
    </w:rPr>
  </w:style>
  <w:style w:type="table" w:customStyle="1" w:styleId="Grilledutableau3">
    <w:name w:val="Grille du tableau3"/>
    <w:basedOn w:val="TableNormal"/>
    <w:next w:val="TableGrid"/>
    <w:rsid w:val="00AA2F7B"/>
    <w:rPr>
      <w:rFonts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AA2F7B"/>
    <w:pPr>
      <w:spacing w:line="240" w:lineRule="atLeast"/>
    </w:pPr>
    <w:rPr>
      <w:rFonts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A2F7B"/>
    <w:pPr>
      <w:spacing w:line="240" w:lineRule="atLeast"/>
    </w:pPr>
    <w:rPr>
      <w:rFonts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AA2F7B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A2F7B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AA2F7B"/>
    <w:pPr>
      <w:spacing w:before="160" w:after="120" w:line="264" w:lineRule="auto"/>
      <w:ind w:left="720" w:right="720"/>
    </w:pPr>
    <w:rPr>
      <w:rFonts w:ascii="Calibri" w:hAnsi="Calibri" w:cs="Arial"/>
      <w:i/>
      <w:iCs/>
      <w:color w:val="40404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A2F7B"/>
    <w:rPr>
      <w:rFonts w:ascii="Calibri" w:hAnsi="Calibri" w:cs="Arial"/>
      <w:i/>
      <w:iCs/>
      <w:color w:val="404040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F7B"/>
    <w:pPr>
      <w:pBdr>
        <w:left w:val="single" w:sz="18" w:space="12" w:color="5B9BD5"/>
      </w:pBdr>
      <w:spacing w:before="100" w:beforeAutospacing="1" w:after="120" w:line="300" w:lineRule="auto"/>
      <w:ind w:left="1224" w:right="1224"/>
    </w:pPr>
    <w:rPr>
      <w:rFonts w:ascii="Calibri Light" w:eastAsia="SimSun" w:hAnsi="Calibri Light"/>
      <w:color w:val="5B9BD5"/>
      <w:sz w:val="28"/>
      <w:szCs w:val="28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F7B"/>
    <w:rPr>
      <w:rFonts w:ascii="Calibri Light" w:eastAsia="SimSun" w:hAnsi="Calibri Light"/>
      <w:color w:val="5B9BD5"/>
      <w:sz w:val="28"/>
      <w:szCs w:val="28"/>
      <w:lang w:val="en-US" w:eastAsia="en-US"/>
    </w:rPr>
  </w:style>
  <w:style w:type="character" w:styleId="SubtleEmphasis">
    <w:name w:val="Subtle Emphasis"/>
    <w:uiPriority w:val="19"/>
    <w:qFormat/>
    <w:rsid w:val="00AA2F7B"/>
    <w:rPr>
      <w:i/>
      <w:iCs/>
      <w:color w:val="404040"/>
    </w:rPr>
  </w:style>
  <w:style w:type="character" w:styleId="IntenseEmphasis">
    <w:name w:val="Intense Emphasis"/>
    <w:uiPriority w:val="21"/>
    <w:qFormat/>
    <w:rsid w:val="00AA2F7B"/>
    <w:rPr>
      <w:b/>
      <w:bCs/>
      <w:i/>
      <w:iCs/>
    </w:rPr>
  </w:style>
  <w:style w:type="character" w:styleId="SubtleReference">
    <w:name w:val="Subtle Reference"/>
    <w:uiPriority w:val="31"/>
    <w:qFormat/>
    <w:rsid w:val="00AA2F7B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AA2F7B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AA2F7B"/>
    <w:rPr>
      <w:b/>
      <w:bCs/>
      <w:smallCaps/>
    </w:rPr>
  </w:style>
  <w:style w:type="paragraph" w:customStyle="1" w:styleId="3TextedebaseCarCarCar">
    <w:name w:val="3 Texte de base Car Car Car"/>
    <w:basedOn w:val="Normal"/>
    <w:link w:val="3TextedebaseCarCarCarCar"/>
    <w:rsid w:val="00AA2F7B"/>
    <w:pPr>
      <w:tabs>
        <w:tab w:val="left" w:pos="851"/>
        <w:tab w:val="left" w:pos="1701"/>
        <w:tab w:val="left" w:pos="2552"/>
      </w:tabs>
      <w:spacing w:line="240" w:lineRule="atLeast"/>
      <w:jc w:val="both"/>
    </w:pPr>
    <w:rPr>
      <w:rFonts w:ascii="Bookman Old Style" w:hAnsi="Bookman Old Style"/>
      <w:lang w:val="fr-FR"/>
    </w:rPr>
  </w:style>
  <w:style w:type="character" w:customStyle="1" w:styleId="3TextedebaseCarCarCarCar">
    <w:name w:val="3 Texte de base Car Car Car Car"/>
    <w:link w:val="3TextedebaseCarCarCar"/>
    <w:rsid w:val="00AA2F7B"/>
    <w:rPr>
      <w:rFonts w:ascii="Bookman Old Style" w:hAnsi="Bookman Old Style"/>
      <w:lang w:val="fr-FR"/>
    </w:rPr>
  </w:style>
  <w:style w:type="table" w:customStyle="1" w:styleId="TableGrid3">
    <w:name w:val="Table Grid3"/>
    <w:basedOn w:val="TableNormal"/>
    <w:next w:val="TableGrid"/>
    <w:rsid w:val="00AA2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AA2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AA2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upuTitleEn xmlns="afcee8e8-a15f-4c1d-9e18-56f3b9d28193">POC C 2 IQPET 2024.13–Doc 3.Annex 1</_upuTitleEn>
    <TaxCatchAll xmlns="cb7e8705-a4ae-4853-8462-de550d8ad51f">
      <Value>2</Value>
    </TaxCatchAll>
    <_upuDocumentLanguage xmlns="afcee8e8-a15f-4c1d-9e18-56f3b9d28193">EN</_upuDocumentLanguage>
    <_upuTitleFr xmlns="afcee8e8-a15f-4c1d-9e18-56f3b9d28193">POC C 2 IQPET 2024.13–Doc 3.Annex 1</_upuTitleFr>
    <_upuDocumentNatureTaxHTField0 xmlns="afcee8e8-a15f-4c1d-9e18-56f3b9d281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Postal Operations Council (POC)</TermName>
          <TermId xmlns="http://schemas.microsoft.com/office/infopath/2007/PartnerControls">ba9833ef-0ddb-48b1-8544-d490f4d7099d</TermId>
        </TermInfo>
      </Terms>
    </_upuDocumentNatureTaxHTField0>
    <_upuSequence xmlns="afcee8e8-a15f-4c1d-9e18-56f3b9d28193">1</_upuSequenc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PU Document" ma:contentTypeID="0x0101007CC4175335484325B3990F07AC566D54003D08DE69A35E0C4EAF83D2DBBDDE0B59" ma:contentTypeVersion="11" ma:contentTypeDescription="UPU:Core:ContentType:UPUDocument:Description" ma:contentTypeScope="" ma:versionID="02c8dc929a288c0a165b8b8a8bc5a927">
  <xsd:schema xmlns:xsd="http://www.w3.org/2001/XMLSchema" xmlns:xs="http://www.w3.org/2001/XMLSchema" xmlns:p="http://schemas.microsoft.com/office/2006/metadata/properties" xmlns:ns3="afcee8e8-a15f-4c1d-9e18-56f3b9d28193" xmlns:ns4="cb7e8705-a4ae-4853-8462-de550d8ad51f" targetNamespace="http://schemas.microsoft.com/office/2006/metadata/properties" ma:root="true" ma:fieldsID="3a086052c689c06ef73740bee4dd4ea2" ns3:_="" ns4:_="">
    <xsd:import namespace="afcee8e8-a15f-4c1d-9e18-56f3b9d28193"/>
    <xsd:import namespace="cb7e8705-a4ae-4853-8462-de550d8ad51f"/>
    <xsd:element name="properties">
      <xsd:complexType>
        <xsd:sequence>
          <xsd:element name="documentManagement">
            <xsd:complexType>
              <xsd:all>
                <xsd:element ref="ns3:_upuTitleEn"/>
                <xsd:element ref="ns3:_upuTitleFr"/>
                <xsd:element ref="ns3:_upuDocumentLanguage"/>
                <xsd:element ref="ns3:_upuSequence"/>
                <xsd:element ref="ns4:TaxCatchAll" minOccurs="0"/>
                <xsd:element ref="ns3:_upuDocumentNatureTaxHTField0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ee8e8-a15f-4c1d-9e18-56f3b9d28193" elementFormDefault="qualified">
    <xsd:import namespace="http://schemas.microsoft.com/office/2006/documentManagement/types"/>
    <xsd:import namespace="http://schemas.microsoft.com/office/infopath/2007/PartnerControls"/>
    <xsd:element name="_upuTitleEn" ma:index="10" ma:displayName="Title (English)" ma:internalName="_upuTitleEn" ma:readOnly="false">
      <xsd:simpleType>
        <xsd:restriction base="dms:Note"/>
      </xsd:simpleType>
    </xsd:element>
    <xsd:element name="_upuTitleFr" ma:index="11" ma:displayName="Title (French)" ma:internalName="_upuTitleFr" ma:readOnly="false">
      <xsd:simpleType>
        <xsd:restriction base="dms:Note"/>
      </xsd:simpleType>
    </xsd:element>
    <xsd:element name="_upuDocumentLanguage" ma:index="12" ma:displayName="Document Language" ma:format="Dropdown" ma:indexed="true" ma:internalName="_upuDocumentLanguage" ma:readOnly="false">
      <xsd:simpleType>
        <xsd:restriction base="dms:Choice">
          <xsd:enumeration value="FR"/>
          <xsd:enumeration value="EN"/>
          <xsd:enumeration value="AR"/>
          <xsd:enumeration value="ES"/>
          <xsd:enumeration value="PT"/>
          <xsd:enumeration value="RU"/>
        </xsd:restriction>
      </xsd:simpleType>
    </xsd:element>
    <xsd:element name="_upuSequence" ma:index="13" ma:displayName="Sequence" ma:default="0" ma:internalName="_upuSequence" ma:readOnly="false" ma:percentage="FALSE">
      <xsd:simpleType>
        <xsd:restriction base="dms:Number"/>
      </xsd:simpleType>
    </xsd:element>
    <xsd:element name="_upuDocumentNatureTaxHTField0" ma:index="15" ma:taxonomy="true" ma:internalName="_upuDocumentNatureTaxHTField0" ma:taxonomyFieldName="_upuDocumentNature" ma:displayName="Document Nature" ma:readOnly="false" ma:default="2;#Postal Operations Council (POC)|ba9833ef-0ddb-48b1-8544-d490f4d7099d" ma:fieldId="{a5541d1b-7266-4590-8e69-d4b2abb866b2}" ma:sspId="69bc324b-1b36-4686-b18c-b894711e76cd" ma:termSetId="fe89e15d-1d0b-45bf-a1db-86bad32a6df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8705-a4ae-4853-8462-de550d8ad5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95faaf-731f-4ea9-9530-ece91260d6e6}" ma:internalName="TaxCatchAll" ma:readOnly="false" ma:showField="CatchAllData" ma:web="cb7e8705-a4ae-4853-8462-de550d8ad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DB7EF-155C-4832-81B5-9EE825820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FD01F-1391-4800-9DD3-775FF2D0D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09349-98E2-4CA9-B44C-1E9ED749DE38}">
  <ds:schemaRefs>
    <ds:schemaRef ds:uri="http://schemas.microsoft.com/office/2006/metadata/properties"/>
    <ds:schemaRef ds:uri="http://schemas.microsoft.com/office/infopath/2007/PartnerControls"/>
    <ds:schemaRef ds:uri="afcee8e8-a15f-4c1d-9e18-56f3b9d28193"/>
    <ds:schemaRef ds:uri="cb7e8705-a4ae-4853-8462-de550d8ad51f"/>
  </ds:schemaRefs>
</ds:datastoreItem>
</file>

<file path=customXml/itemProps4.xml><?xml version="1.0" encoding="utf-8"?>
<ds:datastoreItem xmlns:ds="http://schemas.openxmlformats.org/officeDocument/2006/customXml" ds:itemID="{0BA272AD-BFBC-4EE2-B0AB-5AE57A60F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ee8e8-a15f-4c1d-9e18-56f3b9d28193"/>
    <ds:schemaRef ds:uri="cb7e8705-a4ae-4853-8462-de550d8a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0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Measurement and standard-setting methodology for items containing goods for the period from 2026 – 2029 (updated November 2024)</vt:lpstr>
      <vt:lpstr>X</vt:lpstr>
    </vt:vector>
  </TitlesOfParts>
  <Company>Union postal universelle (UPU)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and standard-setting methodology for items containing goods for the period from 2026 – 2029 (updated November 2024)</dc:title>
  <dc:creator>WARKENTIN tatiana</dc:creator>
  <cp:lastModifiedBy>TSUWI julius</cp:lastModifiedBy>
  <cp:revision>3</cp:revision>
  <cp:lastPrinted>2024-11-25T13:16:00Z</cp:lastPrinted>
  <dcterms:created xsi:type="dcterms:W3CDTF">2025-10-19T18:36:00Z</dcterms:created>
  <dcterms:modified xsi:type="dcterms:W3CDTF">2025-10-19T18:41:00Z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0x0101007CC4175335484325B3990F07AC566D54003D08DE69A35E0C4EAF83D2DBBDDE0B59</vt:lpwstr>
  </property>
  <property fmtid="{D5CDD505-2E9C-101B-9397-08002B2CF9AE}" pid="3" name="_upuDocumentNature">
    <vt:lpwstr>2;#Postal Operations Council (POC)|ba9833ef-0ddb-48b1-8544-d490f4d7099d</vt:lpwstr>
  </property>
</Properties>
</file>